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C6" w:rsidRPr="0007748C" w:rsidRDefault="000D3BC6" w:rsidP="0007748C">
      <w:pPr>
        <w:spacing w:after="0" w:line="240" w:lineRule="auto"/>
        <w:jc w:val="center"/>
        <w:rPr>
          <w:rFonts w:ascii="Segoe Print" w:hAnsi="Segoe Print"/>
          <w:b/>
          <w:color w:val="4BACC6" w:themeColor="accent5"/>
          <w:sz w:val="32"/>
          <w:szCs w:val="32"/>
        </w:rPr>
      </w:pPr>
      <w:r w:rsidRPr="0007748C">
        <w:rPr>
          <w:rFonts w:ascii="Segoe Print" w:hAnsi="Segoe Print"/>
          <w:b/>
          <w:color w:val="4BACC6" w:themeColor="accent5"/>
          <w:sz w:val="36"/>
          <w:szCs w:val="36"/>
        </w:rPr>
        <w:t>LETOVANJE OTROK 201</w:t>
      </w:r>
      <w:r w:rsidR="00BF1F67">
        <w:rPr>
          <w:rFonts w:ascii="Segoe Print" w:hAnsi="Segoe Print"/>
          <w:b/>
          <w:color w:val="4BACC6" w:themeColor="accent5"/>
          <w:sz w:val="36"/>
          <w:szCs w:val="36"/>
        </w:rPr>
        <w:t>9</w:t>
      </w:r>
      <w:r w:rsidR="0007748C">
        <w:rPr>
          <w:rFonts w:ascii="Segoe Print" w:hAnsi="Segoe Print"/>
          <w:b/>
          <w:color w:val="4BACC6" w:themeColor="accent5"/>
          <w:sz w:val="36"/>
          <w:szCs w:val="36"/>
        </w:rPr>
        <w:t xml:space="preserve"> v </w:t>
      </w:r>
      <w:r w:rsidRPr="0007748C">
        <w:rPr>
          <w:rFonts w:ascii="Segoe Print" w:hAnsi="Segoe Print"/>
          <w:b/>
          <w:color w:val="4BACC6" w:themeColor="accent5"/>
          <w:sz w:val="36"/>
          <w:szCs w:val="36"/>
        </w:rPr>
        <w:t>POREČ</w:t>
      </w:r>
      <w:r w:rsidR="0007748C">
        <w:rPr>
          <w:rFonts w:ascii="Segoe Print" w:hAnsi="Segoe Print"/>
          <w:b/>
          <w:color w:val="4BACC6" w:themeColor="accent5"/>
          <w:sz w:val="36"/>
          <w:szCs w:val="36"/>
        </w:rPr>
        <w:t>U</w:t>
      </w:r>
      <w:r w:rsidR="00F11E05" w:rsidRPr="0007748C">
        <w:rPr>
          <w:rFonts w:ascii="Segoe Print" w:hAnsi="Segoe Print"/>
          <w:b/>
          <w:color w:val="4BACC6" w:themeColor="accent5"/>
          <w:sz w:val="36"/>
          <w:szCs w:val="36"/>
        </w:rPr>
        <w:t>–</w:t>
      </w:r>
      <w:r w:rsidR="00F11E05" w:rsidRPr="0007748C">
        <w:rPr>
          <w:rFonts w:ascii="Segoe Print" w:hAnsi="Segoe Print"/>
          <w:b/>
          <w:color w:val="4BACC6" w:themeColor="accent5"/>
          <w:sz w:val="32"/>
          <w:szCs w:val="32"/>
        </w:rPr>
        <w:t>Hostel Šiška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26"/>
      </w:tblGrid>
      <w:tr w:rsidR="000D3BC6" w:rsidTr="00C0603D">
        <w:trPr>
          <w:trHeight w:val="2059"/>
          <w:jc w:val="center"/>
        </w:trPr>
        <w:tc>
          <w:tcPr>
            <w:tcW w:w="3987" w:type="dxa"/>
          </w:tcPr>
          <w:p w:rsidR="000D3BC6" w:rsidRDefault="005C25F1" w:rsidP="00522B76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</w:rPr>
              <w:drawing>
                <wp:inline distT="0" distB="0" distL="0" distR="0">
                  <wp:extent cx="2603500" cy="1952625"/>
                  <wp:effectExtent l="0" t="0" r="635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ec-spidalici-dom-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5" w:type="dxa"/>
          </w:tcPr>
          <w:p w:rsidR="000D3BC6" w:rsidRDefault="005C25F1" w:rsidP="000D3BC6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noProof/>
                <w:color w:val="0070C0"/>
                <w:sz w:val="48"/>
                <w:szCs w:val="48"/>
              </w:rPr>
              <w:drawing>
                <wp:inline distT="0" distB="0" distL="0" distR="0">
                  <wp:extent cx="3179163" cy="1952625"/>
                  <wp:effectExtent l="0" t="0" r="254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6015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43"/>
                          <a:stretch/>
                        </pic:blipFill>
                        <pic:spPr bwMode="auto">
                          <a:xfrm>
                            <a:off x="0" y="0"/>
                            <a:ext cx="3179512" cy="19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2BB" w:rsidRPr="00522B76" w:rsidRDefault="008222BB" w:rsidP="008222B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Helvetica"/>
          <w:color w:val="333333"/>
          <w:sz w:val="16"/>
          <w:szCs w:val="16"/>
        </w:rPr>
      </w:pPr>
    </w:p>
    <w:p w:rsidR="008222BB" w:rsidRPr="00600CD1" w:rsidRDefault="008222BB" w:rsidP="008222BB">
      <w:pPr>
        <w:spacing w:after="0" w:line="240" w:lineRule="auto"/>
        <w:jc w:val="both"/>
        <w:rPr>
          <w:rFonts w:ascii="Verdana" w:eastAsia="Times New Roman" w:hAnsi="Verdana" w:cs="Helvetica"/>
          <w:b/>
          <w:sz w:val="20"/>
          <w:szCs w:val="20"/>
        </w:rPr>
      </w:pPr>
      <w:r w:rsidRPr="000E24E1">
        <w:rPr>
          <w:rFonts w:ascii="Verdana" w:eastAsia="Times New Roman" w:hAnsi="Verdana" w:cs="Helvetica"/>
          <w:sz w:val="20"/>
          <w:szCs w:val="20"/>
        </w:rPr>
        <w:t>Društvo prijateljev mladine občine Žalec v</w:t>
      </w:r>
      <w:r w:rsidR="00F6214C" w:rsidRPr="000E24E1">
        <w:rPr>
          <w:rFonts w:ascii="Verdana" w:eastAsia="Times New Roman" w:hAnsi="Verdana" w:cs="Helvetica"/>
          <w:sz w:val="20"/>
          <w:szCs w:val="20"/>
        </w:rPr>
        <w:t xml:space="preserve"> sodelovanju z Zavodom za letovanje in rekreacijo otrok Ljubljana </w:t>
      </w:r>
      <w:r w:rsidR="008D6CF7">
        <w:rPr>
          <w:rFonts w:ascii="Verdana" w:eastAsia="Times New Roman" w:hAnsi="Verdana" w:cs="Helvetica"/>
          <w:sz w:val="20"/>
          <w:szCs w:val="20"/>
        </w:rPr>
        <w:t>tudi v letu 201</w:t>
      </w:r>
      <w:r w:rsidR="00BF1F67">
        <w:rPr>
          <w:rFonts w:ascii="Verdana" w:eastAsia="Times New Roman" w:hAnsi="Verdana" w:cs="Helvetica"/>
          <w:sz w:val="20"/>
          <w:szCs w:val="20"/>
        </w:rPr>
        <w:t>9</w:t>
      </w:r>
      <w:r w:rsidRPr="000E24E1">
        <w:rPr>
          <w:rFonts w:ascii="Verdana" w:eastAsia="Times New Roman" w:hAnsi="Verdana" w:cs="Helvetica"/>
          <w:sz w:val="20"/>
          <w:szCs w:val="20"/>
        </w:rPr>
        <w:t xml:space="preserve"> organizira letovanje otrok v</w:t>
      </w:r>
      <w:r w:rsidR="00F11E05" w:rsidRPr="000E24E1">
        <w:rPr>
          <w:rFonts w:ascii="Verdana" w:eastAsia="Times New Roman" w:hAnsi="Verdana" w:cs="Helvetica"/>
          <w:sz w:val="20"/>
          <w:szCs w:val="20"/>
        </w:rPr>
        <w:t xml:space="preserve"> </w:t>
      </w:r>
      <w:r w:rsidR="00F11E05" w:rsidRPr="00600CD1">
        <w:rPr>
          <w:rFonts w:ascii="Verdana" w:eastAsia="Times New Roman" w:hAnsi="Verdana" w:cs="Helvetica"/>
          <w:b/>
          <w:sz w:val="20"/>
          <w:szCs w:val="20"/>
        </w:rPr>
        <w:t>Hostelu Šiška v</w:t>
      </w:r>
      <w:r w:rsidRPr="00600CD1">
        <w:rPr>
          <w:rFonts w:ascii="Verdana" w:eastAsia="Times New Roman" w:hAnsi="Verdana" w:cs="Helvetica"/>
          <w:b/>
          <w:sz w:val="20"/>
          <w:szCs w:val="20"/>
        </w:rPr>
        <w:t xml:space="preserve"> Poreču</w:t>
      </w:r>
      <w:r w:rsidRPr="000E24E1">
        <w:rPr>
          <w:rFonts w:ascii="Verdana" w:eastAsia="Times New Roman" w:hAnsi="Verdana" w:cs="Helvetica"/>
          <w:sz w:val="20"/>
          <w:szCs w:val="20"/>
        </w:rPr>
        <w:t xml:space="preserve"> – naselje Špadići. </w:t>
      </w:r>
      <w:r w:rsidRPr="00600CD1">
        <w:rPr>
          <w:rFonts w:ascii="Verdana" w:eastAsia="Times New Roman" w:hAnsi="Verdana" w:cs="Helvetica"/>
          <w:b/>
          <w:sz w:val="20"/>
          <w:szCs w:val="20"/>
        </w:rPr>
        <w:t xml:space="preserve">Letovanje je namenjeno otrokom od </w:t>
      </w:r>
      <w:r w:rsidR="00241FB6" w:rsidRPr="00600CD1">
        <w:rPr>
          <w:rFonts w:ascii="Verdana" w:eastAsia="Times New Roman" w:hAnsi="Verdana" w:cs="Helvetica"/>
          <w:b/>
          <w:sz w:val="20"/>
          <w:szCs w:val="20"/>
        </w:rPr>
        <w:t xml:space="preserve">dopolnjenega </w:t>
      </w:r>
      <w:r w:rsidRPr="00600CD1">
        <w:rPr>
          <w:rFonts w:ascii="Verdana" w:eastAsia="Times New Roman" w:hAnsi="Verdana" w:cs="Helvetica"/>
          <w:b/>
          <w:sz w:val="20"/>
          <w:szCs w:val="20"/>
        </w:rPr>
        <w:t xml:space="preserve">5. do </w:t>
      </w:r>
      <w:r w:rsidR="00241FB6" w:rsidRPr="00600CD1">
        <w:rPr>
          <w:rFonts w:ascii="Verdana" w:eastAsia="Times New Roman" w:hAnsi="Verdana" w:cs="Helvetica"/>
          <w:b/>
          <w:sz w:val="20"/>
          <w:szCs w:val="20"/>
        </w:rPr>
        <w:t xml:space="preserve">vključno </w:t>
      </w:r>
      <w:r w:rsidRPr="00600CD1">
        <w:rPr>
          <w:rFonts w:ascii="Verdana" w:eastAsia="Times New Roman" w:hAnsi="Verdana" w:cs="Helvetica"/>
          <w:b/>
          <w:sz w:val="20"/>
          <w:szCs w:val="20"/>
        </w:rPr>
        <w:t>14. leta starosti</w:t>
      </w:r>
      <w:r w:rsidRPr="000E24E1">
        <w:rPr>
          <w:rFonts w:ascii="Verdana" w:eastAsia="Times New Roman" w:hAnsi="Verdana" w:cs="Helvetica"/>
          <w:sz w:val="20"/>
          <w:szCs w:val="20"/>
        </w:rPr>
        <w:t xml:space="preserve">, </w:t>
      </w:r>
      <w:r w:rsidRPr="00600CD1">
        <w:rPr>
          <w:rFonts w:ascii="Verdana" w:eastAsia="Times New Roman" w:hAnsi="Verdana" w:cs="Helvetica"/>
          <w:b/>
          <w:sz w:val="20"/>
          <w:szCs w:val="20"/>
        </w:rPr>
        <w:t>p</w:t>
      </w:r>
      <w:r w:rsidRPr="00600CD1">
        <w:rPr>
          <w:rFonts w:ascii="Verdana" w:eastAsia="Times New Roman" w:hAnsi="Verdana" w:cs="Times New Roman"/>
          <w:b/>
          <w:sz w:val="20"/>
          <w:szCs w:val="20"/>
        </w:rPr>
        <w:t>rednost imajo otroci, ki jih bodo predlagali vrtec in osnovne šole ter imajo priporočila osebnih zdravnikov in otroc</w:t>
      </w:r>
      <w:r w:rsidR="00360192" w:rsidRPr="00600CD1">
        <w:rPr>
          <w:rFonts w:ascii="Verdana" w:eastAsia="Times New Roman" w:hAnsi="Verdana" w:cs="Times New Roman"/>
          <w:b/>
          <w:sz w:val="20"/>
          <w:szCs w:val="20"/>
        </w:rPr>
        <w:t xml:space="preserve">i z </w:t>
      </w:r>
      <w:r w:rsidRPr="00600CD1">
        <w:rPr>
          <w:rFonts w:ascii="Verdana" w:eastAsia="Times New Roman" w:hAnsi="Verdana" w:cs="Times New Roman"/>
          <w:b/>
          <w:sz w:val="20"/>
          <w:szCs w:val="20"/>
        </w:rPr>
        <w:t xml:space="preserve"> območja Občine Žalec. Glede na razpoložljiva mesta se lahko prijavijo tudi drugi zainteresirani otroci. </w:t>
      </w:r>
    </w:p>
    <w:p w:rsidR="008222BB" w:rsidRPr="000E24E1" w:rsidRDefault="008222BB" w:rsidP="008222B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Helvetica"/>
          <w:sz w:val="20"/>
          <w:szCs w:val="20"/>
        </w:rPr>
      </w:pPr>
    </w:p>
    <w:p w:rsidR="000D3BC6" w:rsidRPr="000E24E1" w:rsidRDefault="000D3BC6" w:rsidP="008222B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Helvetica"/>
          <w:sz w:val="20"/>
          <w:szCs w:val="20"/>
        </w:rPr>
      </w:pPr>
      <w:r w:rsidRPr="000E24E1">
        <w:rPr>
          <w:rFonts w:ascii="Verdana" w:hAnsi="Verdana" w:cs="Helvetica"/>
          <w:sz w:val="20"/>
          <w:szCs w:val="20"/>
        </w:rPr>
        <w:t>Počitniški dom leži v naselju Špadiči v neposredni bližini morja, medtem ko je od centra Poreča oddaljen manj kot 2 km. V letu 2009 prenovljeni dom razpolaga s 130 ležišči, razporejenimi v 2-6 posteljne sobe z etažnimi sanitarijami in kopalnicami. Dom ima notranjo in zunanjo jedilnico, lastno kuhinjo in interno ambulanto.</w:t>
      </w:r>
    </w:p>
    <w:p w:rsidR="000D3BC6" w:rsidRPr="00F11E05" w:rsidRDefault="000D3BC6" w:rsidP="008222B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Helvetica"/>
          <w:sz w:val="22"/>
          <w:szCs w:val="22"/>
        </w:rPr>
      </w:pPr>
      <w:r w:rsidRPr="000E24E1">
        <w:rPr>
          <w:rFonts w:ascii="Verdana" w:hAnsi="Verdana" w:cs="Helvetica"/>
          <w:sz w:val="20"/>
          <w:szCs w:val="20"/>
        </w:rPr>
        <w:t>Dom obdaja borov gozdiček s klopmi, mizami i</w:t>
      </w:r>
      <w:bookmarkStart w:id="0" w:name="_GoBack"/>
      <w:bookmarkEnd w:id="0"/>
      <w:r w:rsidRPr="000E24E1">
        <w:rPr>
          <w:rFonts w:ascii="Verdana" w:hAnsi="Verdana" w:cs="Helvetica"/>
          <w:sz w:val="20"/>
          <w:szCs w:val="20"/>
        </w:rPr>
        <w:t xml:space="preserve">n igrali, ki omogoča izvedbo različnih dejavnosti tudi v vročem vremenu. Pokrita jedilnica ob domu nudi otrokom tudi v primeru slabega vremena izvajanje različnih delavnic, iger na prostem in drugih oblik zabave. Gostje počitniškega doma so deležni 5 obrokov hrane dnevno, neomejenih količin sokov in dnevno svežega sadja, brezplačno pa je na voljo tudi uporaba različnih športnih rekvizitov in pripomočkov. </w:t>
      </w:r>
    </w:p>
    <w:p w:rsidR="008222BB" w:rsidRPr="00F11E05" w:rsidRDefault="008222BB" w:rsidP="008222BB">
      <w:pPr>
        <w:spacing w:after="0" w:line="240" w:lineRule="auto"/>
        <w:jc w:val="both"/>
        <w:rPr>
          <w:rFonts w:ascii="Verdana" w:eastAsia="Times New Roman" w:hAnsi="Verdana" w:cs="Helvetica"/>
          <w:b/>
          <w:sz w:val="16"/>
          <w:szCs w:val="16"/>
        </w:rPr>
      </w:pPr>
    </w:p>
    <w:p w:rsidR="008222BB" w:rsidRPr="00F11E05" w:rsidRDefault="008222BB" w:rsidP="002B1A98">
      <w:pPr>
        <w:spacing w:after="0" w:line="240" w:lineRule="auto"/>
        <w:jc w:val="both"/>
        <w:rPr>
          <w:rFonts w:ascii="Verdana" w:eastAsia="Times New Roman" w:hAnsi="Verdana" w:cs="Helvetica"/>
          <w:b/>
          <w:sz w:val="24"/>
          <w:szCs w:val="24"/>
        </w:rPr>
      </w:pPr>
      <w:r w:rsidRPr="00F11E05">
        <w:rPr>
          <w:rFonts w:ascii="Verdana" w:eastAsia="Times New Roman" w:hAnsi="Verdana" w:cs="Helvetica"/>
          <w:b/>
          <w:sz w:val="24"/>
          <w:szCs w:val="24"/>
        </w:rPr>
        <w:t>Termini letovanja:</w:t>
      </w:r>
    </w:p>
    <w:p w:rsidR="008222BB" w:rsidRPr="00F11E05" w:rsidRDefault="008222BB" w:rsidP="008222BB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Helvetica"/>
          <w:b/>
          <w:sz w:val="24"/>
          <w:szCs w:val="24"/>
        </w:rPr>
      </w:pPr>
      <w:r w:rsidRPr="00F11E05">
        <w:rPr>
          <w:rFonts w:ascii="Verdana" w:eastAsia="Times New Roman" w:hAnsi="Verdana" w:cs="Helvetica"/>
          <w:b/>
          <w:sz w:val="24"/>
          <w:szCs w:val="24"/>
        </w:rPr>
        <w:t xml:space="preserve">izmena: od </w:t>
      </w:r>
      <w:r w:rsidR="00BF1F67">
        <w:rPr>
          <w:rFonts w:ascii="Verdana" w:eastAsia="Times New Roman" w:hAnsi="Verdana" w:cs="Helvetica"/>
          <w:b/>
          <w:sz w:val="24"/>
          <w:szCs w:val="24"/>
        </w:rPr>
        <w:t>12</w:t>
      </w:r>
      <w:r w:rsidRPr="00F11E05">
        <w:rPr>
          <w:rFonts w:ascii="Verdana" w:eastAsia="Times New Roman" w:hAnsi="Verdana" w:cs="Helvetica"/>
          <w:b/>
          <w:sz w:val="24"/>
          <w:szCs w:val="24"/>
        </w:rPr>
        <w:t xml:space="preserve">. </w:t>
      </w:r>
      <w:r w:rsidR="00241FB6">
        <w:rPr>
          <w:rFonts w:ascii="Verdana" w:eastAsia="Times New Roman" w:hAnsi="Verdana" w:cs="Helvetica"/>
          <w:b/>
          <w:sz w:val="24"/>
          <w:szCs w:val="24"/>
        </w:rPr>
        <w:t>7</w:t>
      </w:r>
      <w:r w:rsidRPr="00F11E05">
        <w:rPr>
          <w:rFonts w:ascii="Verdana" w:eastAsia="Times New Roman" w:hAnsi="Verdana" w:cs="Helvetica"/>
          <w:b/>
          <w:sz w:val="24"/>
          <w:szCs w:val="24"/>
        </w:rPr>
        <w:t xml:space="preserve">. do </w:t>
      </w:r>
      <w:r w:rsidR="00BF1F67">
        <w:rPr>
          <w:rFonts w:ascii="Verdana" w:eastAsia="Times New Roman" w:hAnsi="Verdana" w:cs="Helvetica"/>
          <w:b/>
          <w:sz w:val="24"/>
          <w:szCs w:val="24"/>
        </w:rPr>
        <w:t>19</w:t>
      </w:r>
      <w:r w:rsidRPr="00F11E05">
        <w:rPr>
          <w:rFonts w:ascii="Verdana" w:eastAsia="Times New Roman" w:hAnsi="Verdana" w:cs="Helvetica"/>
          <w:b/>
          <w:sz w:val="24"/>
          <w:szCs w:val="24"/>
        </w:rPr>
        <w:t xml:space="preserve">. </w:t>
      </w:r>
      <w:r w:rsidR="00241FB6">
        <w:rPr>
          <w:rFonts w:ascii="Verdana" w:eastAsia="Times New Roman" w:hAnsi="Verdana" w:cs="Helvetica"/>
          <w:b/>
          <w:sz w:val="24"/>
          <w:szCs w:val="24"/>
        </w:rPr>
        <w:t>7</w:t>
      </w:r>
      <w:r w:rsidRPr="00F11E05">
        <w:rPr>
          <w:rFonts w:ascii="Verdana" w:eastAsia="Times New Roman" w:hAnsi="Verdana" w:cs="Helvetica"/>
          <w:b/>
          <w:sz w:val="24"/>
          <w:szCs w:val="24"/>
        </w:rPr>
        <w:t>. 201</w:t>
      </w:r>
      <w:r w:rsidR="00BF1F67">
        <w:rPr>
          <w:rFonts w:ascii="Verdana" w:eastAsia="Times New Roman" w:hAnsi="Verdana" w:cs="Helvetica"/>
          <w:b/>
          <w:sz w:val="24"/>
          <w:szCs w:val="24"/>
        </w:rPr>
        <w:t>9</w:t>
      </w:r>
      <w:r w:rsidRPr="00F11E05">
        <w:rPr>
          <w:rFonts w:ascii="Verdana" w:eastAsia="Times New Roman" w:hAnsi="Verdana" w:cs="Helvetica"/>
          <w:b/>
          <w:sz w:val="24"/>
          <w:szCs w:val="24"/>
        </w:rPr>
        <w:t xml:space="preserve"> </w:t>
      </w:r>
    </w:p>
    <w:p w:rsidR="008222BB" w:rsidRPr="00F11E05" w:rsidRDefault="008222BB" w:rsidP="008222BB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Helvetica"/>
          <w:b/>
          <w:sz w:val="24"/>
          <w:szCs w:val="24"/>
        </w:rPr>
      </w:pPr>
      <w:r w:rsidRPr="00F11E05">
        <w:rPr>
          <w:rFonts w:ascii="Verdana" w:eastAsia="Times New Roman" w:hAnsi="Verdana" w:cs="Helvetica"/>
          <w:b/>
          <w:sz w:val="24"/>
          <w:szCs w:val="24"/>
        </w:rPr>
        <w:t xml:space="preserve">izmena: od </w:t>
      </w:r>
      <w:r w:rsidR="00BF1F67">
        <w:rPr>
          <w:rFonts w:ascii="Verdana" w:eastAsia="Times New Roman" w:hAnsi="Verdana" w:cs="Helvetica"/>
          <w:b/>
          <w:sz w:val="24"/>
          <w:szCs w:val="24"/>
        </w:rPr>
        <w:t>26</w:t>
      </w:r>
      <w:r w:rsidRPr="00F11E05">
        <w:rPr>
          <w:rFonts w:ascii="Verdana" w:eastAsia="Times New Roman" w:hAnsi="Verdana" w:cs="Helvetica"/>
          <w:b/>
          <w:sz w:val="24"/>
          <w:szCs w:val="24"/>
        </w:rPr>
        <w:t xml:space="preserve">. </w:t>
      </w:r>
      <w:r w:rsidR="00241FB6">
        <w:rPr>
          <w:rFonts w:ascii="Verdana" w:eastAsia="Times New Roman" w:hAnsi="Verdana" w:cs="Helvetica"/>
          <w:b/>
          <w:sz w:val="24"/>
          <w:szCs w:val="24"/>
        </w:rPr>
        <w:t>7</w:t>
      </w:r>
      <w:r w:rsidRPr="00F11E05">
        <w:rPr>
          <w:rFonts w:ascii="Verdana" w:eastAsia="Times New Roman" w:hAnsi="Verdana" w:cs="Helvetica"/>
          <w:b/>
          <w:sz w:val="24"/>
          <w:szCs w:val="24"/>
        </w:rPr>
        <w:t xml:space="preserve">. do </w:t>
      </w:r>
      <w:r w:rsidR="00BF1F67">
        <w:rPr>
          <w:rFonts w:ascii="Verdana" w:eastAsia="Times New Roman" w:hAnsi="Verdana" w:cs="Helvetica"/>
          <w:b/>
          <w:sz w:val="24"/>
          <w:szCs w:val="24"/>
        </w:rPr>
        <w:t>2</w:t>
      </w:r>
      <w:r w:rsidRPr="00F11E05">
        <w:rPr>
          <w:rFonts w:ascii="Verdana" w:eastAsia="Times New Roman" w:hAnsi="Verdana" w:cs="Helvetica"/>
          <w:b/>
          <w:sz w:val="24"/>
          <w:szCs w:val="24"/>
        </w:rPr>
        <w:t xml:space="preserve">. </w:t>
      </w:r>
      <w:r w:rsidR="00A2678C">
        <w:rPr>
          <w:rFonts w:ascii="Verdana" w:eastAsia="Times New Roman" w:hAnsi="Verdana" w:cs="Helvetica"/>
          <w:b/>
          <w:sz w:val="24"/>
          <w:szCs w:val="24"/>
        </w:rPr>
        <w:t>8</w:t>
      </w:r>
      <w:r w:rsidRPr="00F11E05">
        <w:rPr>
          <w:rFonts w:ascii="Verdana" w:eastAsia="Times New Roman" w:hAnsi="Verdana" w:cs="Helvetica"/>
          <w:b/>
          <w:sz w:val="24"/>
          <w:szCs w:val="24"/>
        </w:rPr>
        <w:t>. 201</w:t>
      </w:r>
      <w:r w:rsidR="00BF1F67">
        <w:rPr>
          <w:rFonts w:ascii="Verdana" w:eastAsia="Times New Roman" w:hAnsi="Verdana" w:cs="Helvetica"/>
          <w:b/>
          <w:sz w:val="24"/>
          <w:szCs w:val="24"/>
        </w:rPr>
        <w:t>9</w:t>
      </w:r>
    </w:p>
    <w:p w:rsidR="00A2678C" w:rsidRPr="00F11E05" w:rsidRDefault="00A2678C" w:rsidP="00522B76">
      <w:pPr>
        <w:spacing w:after="0" w:line="240" w:lineRule="auto"/>
        <w:rPr>
          <w:rFonts w:ascii="Verdana" w:eastAsia="Times New Roman" w:hAnsi="Verdana" w:cs="Helvetica"/>
          <w:sz w:val="16"/>
          <w:szCs w:val="16"/>
        </w:rPr>
      </w:pPr>
    </w:p>
    <w:p w:rsidR="008222BB" w:rsidRPr="00F11E05" w:rsidRDefault="008222BB" w:rsidP="00F11E05">
      <w:pPr>
        <w:spacing w:after="0" w:line="240" w:lineRule="auto"/>
        <w:rPr>
          <w:rFonts w:ascii="Verdana" w:eastAsia="Times New Roman" w:hAnsi="Verdana" w:cs="Helvetica"/>
          <w:b/>
          <w:sz w:val="24"/>
          <w:szCs w:val="24"/>
        </w:rPr>
      </w:pPr>
      <w:r w:rsidRPr="00F11E05">
        <w:rPr>
          <w:rFonts w:ascii="Verdana" w:eastAsia="Times New Roman" w:hAnsi="Verdana" w:cs="Helvetica"/>
          <w:b/>
        </w:rPr>
        <w:t>Kako prijaviti otroka na letovanje:</w:t>
      </w:r>
    </w:p>
    <w:p w:rsidR="008222BB" w:rsidRPr="00C0603D" w:rsidRDefault="008222BB" w:rsidP="008222BB">
      <w:pPr>
        <w:spacing w:after="0" w:line="240" w:lineRule="auto"/>
        <w:jc w:val="both"/>
        <w:rPr>
          <w:rFonts w:ascii="Verdana" w:eastAsia="Times New Roman" w:hAnsi="Verdana" w:cs="Helvetica"/>
          <w:b/>
        </w:rPr>
      </w:pPr>
      <w:r w:rsidRPr="00C0603D">
        <w:rPr>
          <w:rFonts w:ascii="Verdana" w:eastAsia="Times New Roman" w:hAnsi="Verdana" w:cs="Helvetica"/>
          <w:b/>
        </w:rPr>
        <w:t>Prijavnice lahko prevzamete pri:</w:t>
      </w:r>
    </w:p>
    <w:p w:rsidR="008222BB" w:rsidRPr="00600CD1" w:rsidRDefault="008222BB" w:rsidP="00600CD1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Helvetica"/>
        </w:rPr>
      </w:pPr>
      <w:r w:rsidRPr="00F11E05">
        <w:rPr>
          <w:rFonts w:ascii="Verdana" w:eastAsia="Times New Roman" w:hAnsi="Verdana" w:cs="Helvetica"/>
        </w:rPr>
        <w:t xml:space="preserve">svetovalnih delavkah na </w:t>
      </w:r>
      <w:r w:rsidR="005C25F1" w:rsidRPr="00F11E05">
        <w:rPr>
          <w:rFonts w:ascii="Verdana" w:eastAsia="Times New Roman" w:hAnsi="Verdana" w:cs="Helvetica"/>
        </w:rPr>
        <w:t>osnovnih šolah</w:t>
      </w:r>
      <w:r w:rsidR="00600CD1">
        <w:rPr>
          <w:rFonts w:ascii="Verdana" w:eastAsia="Times New Roman" w:hAnsi="Verdana" w:cs="Helvetica"/>
        </w:rPr>
        <w:t xml:space="preserve"> občine Žalec </w:t>
      </w:r>
      <w:r w:rsidR="00600CD1" w:rsidRPr="00600CD1">
        <w:rPr>
          <w:rFonts w:ascii="Verdana" w:eastAsia="Times New Roman" w:hAnsi="Verdana" w:cs="Helvetica"/>
          <w:highlight w:val="yellow"/>
        </w:rPr>
        <w:t>(I. OŠ Žalec, OŠ Šempeter, OŠ Prebod, podružnična šola Gotovlje, Waldorfska šola Žalec, OŠ Griže, OŠ Petrovče)</w:t>
      </w:r>
      <w:r w:rsidR="005C25F1" w:rsidRPr="00600CD1">
        <w:rPr>
          <w:rFonts w:ascii="Verdana" w:eastAsia="Times New Roman" w:hAnsi="Verdana" w:cs="Helvetica"/>
        </w:rPr>
        <w:t>,</w:t>
      </w:r>
    </w:p>
    <w:p w:rsidR="008222BB" w:rsidRPr="00F11E05" w:rsidRDefault="00360192" w:rsidP="008222BB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Helvetica"/>
        </w:rPr>
      </w:pPr>
      <w:r>
        <w:rPr>
          <w:rFonts w:ascii="Verdana" w:eastAsia="Times New Roman" w:hAnsi="Verdana" w:cs="Helvetica"/>
        </w:rPr>
        <w:t>HIŠA SADEŽI DRUŽBE, Hmeljarska 3</w:t>
      </w:r>
      <w:r w:rsidR="008222BB" w:rsidRPr="00F11E05">
        <w:rPr>
          <w:rFonts w:ascii="Verdana" w:eastAsia="Times New Roman" w:hAnsi="Verdana" w:cs="Helvetica"/>
        </w:rPr>
        <w:t xml:space="preserve"> Žalec</w:t>
      </w:r>
      <w:r w:rsidR="005C25F1" w:rsidRPr="00F11E05">
        <w:rPr>
          <w:rFonts w:ascii="Verdana" w:eastAsia="Times New Roman" w:hAnsi="Verdana" w:cs="Helvetica"/>
        </w:rPr>
        <w:t>,</w:t>
      </w:r>
    </w:p>
    <w:p w:rsidR="008222BB" w:rsidRDefault="00360192" w:rsidP="008222BB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Helvetica"/>
        </w:rPr>
      </w:pPr>
      <w:r>
        <w:rPr>
          <w:rFonts w:ascii="Verdana" w:eastAsia="Times New Roman" w:hAnsi="Verdana" w:cs="Helvetica"/>
        </w:rPr>
        <w:t>CSD</w:t>
      </w:r>
      <w:r w:rsidR="005C25F1" w:rsidRPr="00F11E05">
        <w:rPr>
          <w:rFonts w:ascii="Verdana" w:eastAsia="Times New Roman" w:hAnsi="Verdana" w:cs="Helvetica"/>
        </w:rPr>
        <w:t xml:space="preserve"> Žalec,</w:t>
      </w:r>
    </w:p>
    <w:p w:rsidR="00600CD1" w:rsidRPr="00600CD1" w:rsidRDefault="00600CD1" w:rsidP="008222BB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Helvetica"/>
          <w:highlight w:val="yellow"/>
        </w:rPr>
      </w:pPr>
      <w:r w:rsidRPr="00600CD1">
        <w:rPr>
          <w:rFonts w:ascii="Verdana" w:eastAsia="Times New Roman" w:hAnsi="Verdana" w:cs="Helvetica"/>
          <w:highlight w:val="yellow"/>
        </w:rPr>
        <w:t>Zdravstveni dom Žalec (na informacijah), Zdravstveni dom Prebold (na informacijah)</w:t>
      </w:r>
      <w:r>
        <w:rPr>
          <w:rFonts w:ascii="Verdana" w:eastAsia="Times New Roman" w:hAnsi="Verdana" w:cs="Helvetica"/>
          <w:highlight w:val="yellow"/>
        </w:rPr>
        <w:t>,</w:t>
      </w:r>
    </w:p>
    <w:p w:rsidR="00132839" w:rsidRDefault="008222BB" w:rsidP="000E24E1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Helvetica"/>
        </w:rPr>
      </w:pPr>
      <w:r w:rsidRPr="00F11E05">
        <w:rPr>
          <w:rFonts w:ascii="Verdana" w:eastAsia="Times New Roman" w:hAnsi="Verdana" w:cs="Helvetica"/>
        </w:rPr>
        <w:t xml:space="preserve">Objavljene so tudi na spletnih straneh Društva prijateljev mladine občine Žalec, Zavoda za kulturo, šport in turizem Žalec in Občine Žalec. </w:t>
      </w:r>
    </w:p>
    <w:p w:rsidR="000E24E1" w:rsidRPr="000E24E1" w:rsidRDefault="000E24E1" w:rsidP="000E24E1">
      <w:pPr>
        <w:pStyle w:val="ListParagraph"/>
        <w:ind w:left="810"/>
        <w:jc w:val="both"/>
        <w:rPr>
          <w:rFonts w:ascii="Verdana" w:eastAsia="Times New Roman" w:hAnsi="Verdana" w:cs="Helvetica"/>
          <w:sz w:val="16"/>
          <w:szCs w:val="16"/>
        </w:rPr>
      </w:pPr>
    </w:p>
    <w:p w:rsidR="00132839" w:rsidRPr="000E24E1" w:rsidRDefault="00132839" w:rsidP="00132839">
      <w:pPr>
        <w:pStyle w:val="Default"/>
        <w:spacing w:after="21"/>
        <w:jc w:val="both"/>
        <w:rPr>
          <w:rFonts w:eastAsia="Times New Roman" w:cs="Helvetica"/>
          <w:color w:val="auto"/>
          <w:sz w:val="20"/>
          <w:szCs w:val="20"/>
          <w:u w:val="single"/>
        </w:rPr>
      </w:pPr>
      <w:r w:rsidRPr="000E24E1">
        <w:rPr>
          <w:rFonts w:eastAsia="Times New Roman" w:cs="Helvetica"/>
          <w:color w:val="auto"/>
          <w:sz w:val="20"/>
          <w:szCs w:val="20"/>
        </w:rPr>
        <w:t xml:space="preserve">Da ste upravičeni do sofinanciranja s strani Zavoda za zdravstveno zavarovanje, morate starši izpolniti </w:t>
      </w:r>
      <w:r w:rsidRPr="000E24E1">
        <w:rPr>
          <w:rFonts w:eastAsia="Times New Roman" w:cs="Helvetica"/>
          <w:b/>
          <w:color w:val="auto"/>
          <w:sz w:val="20"/>
          <w:szCs w:val="20"/>
        </w:rPr>
        <w:t>zdravstveni list</w:t>
      </w:r>
      <w:r w:rsidRPr="000E24E1">
        <w:rPr>
          <w:rFonts w:eastAsia="Times New Roman" w:cs="Helvetica"/>
          <w:color w:val="auto"/>
          <w:sz w:val="20"/>
          <w:szCs w:val="20"/>
        </w:rPr>
        <w:t xml:space="preserve"> (kjer piše, da izpolnijo starši), z otrokom obiščete </w:t>
      </w:r>
      <w:r w:rsidR="005C25F1" w:rsidRPr="000E24E1">
        <w:rPr>
          <w:rFonts w:eastAsia="Times New Roman" w:cs="Helvetica"/>
          <w:color w:val="auto"/>
          <w:sz w:val="20"/>
          <w:szCs w:val="20"/>
        </w:rPr>
        <w:t xml:space="preserve">osebnega </w:t>
      </w:r>
      <w:r w:rsidRPr="000E24E1">
        <w:rPr>
          <w:rFonts w:eastAsia="Times New Roman" w:cs="Helvetica"/>
          <w:color w:val="auto"/>
          <w:sz w:val="20"/>
          <w:szCs w:val="20"/>
        </w:rPr>
        <w:t>zdravnika, ki ga potrdi, in ga priložite prijavnici. Z zdravstvenimi domovi smo za brezplačne preglede otrok dogovorjeni.</w:t>
      </w:r>
      <w:r w:rsidR="00360192" w:rsidRPr="000E24E1">
        <w:rPr>
          <w:rFonts w:eastAsia="Times New Roman" w:cs="Helvetica"/>
          <w:color w:val="auto"/>
          <w:sz w:val="20"/>
          <w:szCs w:val="20"/>
        </w:rPr>
        <w:t xml:space="preserve"> </w:t>
      </w:r>
      <w:r w:rsidR="00360192" w:rsidRPr="000E24E1">
        <w:rPr>
          <w:rFonts w:eastAsia="Times New Roman" w:cs="Helvetica"/>
          <w:color w:val="auto"/>
          <w:sz w:val="20"/>
          <w:szCs w:val="20"/>
          <w:u w:val="single"/>
        </w:rPr>
        <w:t>Prosim</w:t>
      </w:r>
      <w:r w:rsidR="00A21424" w:rsidRPr="000E24E1">
        <w:rPr>
          <w:rFonts w:eastAsia="Times New Roman" w:cs="Helvetica"/>
          <w:color w:val="auto"/>
          <w:sz w:val="20"/>
          <w:szCs w:val="20"/>
          <w:u w:val="single"/>
        </w:rPr>
        <w:t>o</w:t>
      </w:r>
      <w:r w:rsidR="00360192" w:rsidRPr="000E24E1">
        <w:rPr>
          <w:rFonts w:eastAsia="Times New Roman" w:cs="Helvetica"/>
          <w:color w:val="auto"/>
          <w:sz w:val="20"/>
          <w:szCs w:val="20"/>
          <w:u w:val="single"/>
        </w:rPr>
        <w:t xml:space="preserve">, da se pri izbranem pediatru </w:t>
      </w:r>
      <w:r w:rsidR="00A21424" w:rsidRPr="000E24E1">
        <w:rPr>
          <w:rFonts w:eastAsia="Times New Roman" w:cs="Helvetica"/>
          <w:color w:val="auto"/>
          <w:sz w:val="20"/>
          <w:szCs w:val="20"/>
          <w:u w:val="single"/>
        </w:rPr>
        <w:t xml:space="preserve">predhodno </w:t>
      </w:r>
      <w:r w:rsidR="00360192" w:rsidRPr="000E24E1">
        <w:rPr>
          <w:rFonts w:eastAsia="Times New Roman" w:cs="Helvetica"/>
          <w:color w:val="auto"/>
          <w:sz w:val="20"/>
          <w:szCs w:val="20"/>
          <w:u w:val="single"/>
        </w:rPr>
        <w:t>dogovorite</w:t>
      </w:r>
      <w:r w:rsidR="00A21424" w:rsidRPr="000E24E1">
        <w:rPr>
          <w:rFonts w:eastAsia="Times New Roman" w:cs="Helvetica"/>
          <w:color w:val="auto"/>
          <w:sz w:val="20"/>
          <w:szCs w:val="20"/>
          <w:u w:val="single"/>
        </w:rPr>
        <w:t xml:space="preserve"> oz. naročite</w:t>
      </w:r>
      <w:r w:rsidR="00360192" w:rsidRPr="000E24E1">
        <w:rPr>
          <w:rFonts w:eastAsia="Times New Roman" w:cs="Helvetica"/>
          <w:color w:val="auto"/>
          <w:sz w:val="20"/>
          <w:szCs w:val="20"/>
          <w:u w:val="single"/>
        </w:rPr>
        <w:t xml:space="preserve"> za termin.</w:t>
      </w:r>
    </w:p>
    <w:p w:rsidR="0007748C" w:rsidRPr="000E24E1" w:rsidRDefault="00132839" w:rsidP="0007748C">
      <w:pPr>
        <w:pStyle w:val="Default"/>
        <w:jc w:val="both"/>
        <w:rPr>
          <w:rFonts w:eastAsia="Times New Roman" w:cs="Helvetica"/>
          <w:color w:val="auto"/>
          <w:sz w:val="20"/>
          <w:szCs w:val="20"/>
        </w:rPr>
      </w:pPr>
      <w:r w:rsidRPr="000E24E1">
        <w:rPr>
          <w:rFonts w:eastAsia="Times New Roman" w:cs="Helvetica"/>
          <w:color w:val="auto"/>
          <w:sz w:val="20"/>
          <w:szCs w:val="20"/>
        </w:rPr>
        <w:t xml:space="preserve">Po pravilih ZZZS naj bi otroku potrdili zdravstveno letovanje, </w:t>
      </w:r>
      <w:r w:rsidR="0007748C" w:rsidRPr="000E24E1">
        <w:rPr>
          <w:rFonts w:eastAsia="Times New Roman" w:cs="Helvetica"/>
          <w:color w:val="auto"/>
          <w:sz w:val="20"/>
          <w:szCs w:val="20"/>
        </w:rPr>
        <w:t xml:space="preserve">ki imajo v medicinski dokumentaciji zapise o večkratni hospitalizaciji </w:t>
      </w:r>
      <w:r w:rsidR="00A21424" w:rsidRPr="000E24E1">
        <w:rPr>
          <w:rFonts w:eastAsia="Times New Roman" w:cs="Helvetica"/>
          <w:color w:val="auto"/>
          <w:sz w:val="20"/>
          <w:szCs w:val="20"/>
        </w:rPr>
        <w:t xml:space="preserve">(dva in več zapisov  v času od preteklega razpisa – </w:t>
      </w:r>
      <w:r w:rsidR="00BF1F67" w:rsidRPr="00BF1F67">
        <w:rPr>
          <w:rFonts w:eastAsia="Times New Roman" w:cs="Helvetica"/>
          <w:color w:val="auto"/>
          <w:sz w:val="20"/>
          <w:szCs w:val="20"/>
        </w:rPr>
        <w:t>od 17.  2.  2018 do 28. 2. 2019) ali so bili pogosteje bolni (dva in več zapisov v medicinski dokumentaciji v času od preteklega razpisa – od 17.  2.  2018 do 28. 2. 2019)</w:t>
      </w:r>
      <w:r w:rsidR="0007748C" w:rsidRPr="000E24E1">
        <w:rPr>
          <w:rFonts w:eastAsia="Times New Roman" w:cs="Helvetica"/>
          <w:color w:val="auto"/>
          <w:sz w:val="20"/>
          <w:szCs w:val="20"/>
        </w:rPr>
        <w:t>.</w:t>
      </w:r>
    </w:p>
    <w:p w:rsidR="00833A24" w:rsidRPr="00C0603D" w:rsidRDefault="008222BB" w:rsidP="0007748C">
      <w:pPr>
        <w:pStyle w:val="Default"/>
        <w:jc w:val="both"/>
        <w:rPr>
          <w:rFonts w:eastAsia="Times New Roman" w:cs="Helvetica"/>
          <w:sz w:val="22"/>
          <w:szCs w:val="22"/>
        </w:rPr>
      </w:pPr>
      <w:r w:rsidRPr="00C0603D">
        <w:rPr>
          <w:rFonts w:eastAsia="Times New Roman" w:cs="Helvetica"/>
          <w:b/>
          <w:sz w:val="22"/>
          <w:szCs w:val="22"/>
        </w:rPr>
        <w:t>Prijavnice lahko oddate</w:t>
      </w:r>
      <w:r w:rsidR="00833A24" w:rsidRPr="00C0603D">
        <w:rPr>
          <w:rFonts w:eastAsia="Times New Roman" w:cs="Helvetica"/>
          <w:b/>
          <w:sz w:val="22"/>
          <w:szCs w:val="22"/>
        </w:rPr>
        <w:t>:</w:t>
      </w:r>
    </w:p>
    <w:p w:rsidR="00833A24" w:rsidRPr="00F11E05" w:rsidRDefault="008222BB" w:rsidP="00833A24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 w:cs="Helvetica"/>
        </w:rPr>
      </w:pPr>
      <w:r w:rsidRPr="00F11E05">
        <w:rPr>
          <w:rFonts w:ascii="Verdana" w:eastAsia="Times New Roman" w:hAnsi="Verdana" w:cs="Helvetica"/>
        </w:rPr>
        <w:t xml:space="preserve">pri svetovalnih delavkah na osnovnih šolah Občine Žalec, </w:t>
      </w:r>
    </w:p>
    <w:p w:rsidR="00833A24" w:rsidRPr="00F11E05" w:rsidRDefault="00360192" w:rsidP="00833A24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 w:cs="Helvetica"/>
        </w:rPr>
      </w:pPr>
      <w:r>
        <w:rPr>
          <w:rFonts w:ascii="Verdana" w:eastAsia="Times New Roman" w:hAnsi="Verdana" w:cs="Helvetica"/>
        </w:rPr>
        <w:t>na HIŠI  SADEŽI DRUŽBE,</w:t>
      </w:r>
      <w:r w:rsidR="00070FF3">
        <w:rPr>
          <w:rFonts w:ascii="Verdana" w:eastAsia="Times New Roman" w:hAnsi="Verdana" w:cs="Helvetica"/>
        </w:rPr>
        <w:t xml:space="preserve"> </w:t>
      </w:r>
      <w:r>
        <w:rPr>
          <w:rFonts w:ascii="Verdana" w:eastAsia="Times New Roman" w:hAnsi="Verdana" w:cs="Helvetica"/>
        </w:rPr>
        <w:t>Hmeljarska 3</w:t>
      </w:r>
      <w:r w:rsidR="008222BB" w:rsidRPr="00F11E05">
        <w:rPr>
          <w:rFonts w:ascii="Verdana" w:eastAsia="Times New Roman" w:hAnsi="Verdana" w:cs="Helvetica"/>
        </w:rPr>
        <w:t xml:space="preserve"> Žalec ali </w:t>
      </w:r>
    </w:p>
    <w:p w:rsidR="00833A24" w:rsidRPr="00F11E05" w:rsidRDefault="008222BB" w:rsidP="00833A24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 w:cs="Helvetica"/>
        </w:rPr>
      </w:pPr>
      <w:r w:rsidRPr="00F11E05">
        <w:rPr>
          <w:rFonts w:ascii="Verdana" w:eastAsia="Times New Roman" w:hAnsi="Verdana" w:cs="Helvetica"/>
        </w:rPr>
        <w:t xml:space="preserve">pošljete na naslov: Društvo prijateljev mladine občine Žalec, Hmeljarska ulica 3, 3310 Žalec. </w:t>
      </w:r>
    </w:p>
    <w:p w:rsidR="00833A24" w:rsidRPr="00F11E05" w:rsidRDefault="00833A24" w:rsidP="009C1DBE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 w:cs="Helvetica"/>
        </w:rPr>
      </w:pPr>
      <w:r w:rsidRPr="00F11E05">
        <w:rPr>
          <w:rFonts w:ascii="Verdana" w:eastAsia="Times New Roman" w:hAnsi="Verdana" w:cs="Helvetica"/>
        </w:rPr>
        <w:lastRenderedPageBreak/>
        <w:t xml:space="preserve">Prijave se lahko pošljejo tudi skenirane na e – naslov: dpm.ozalec@gmail.com </w:t>
      </w:r>
    </w:p>
    <w:p w:rsidR="00F6214C" w:rsidRPr="00F11E05" w:rsidRDefault="008222BB" w:rsidP="00522B76">
      <w:pPr>
        <w:spacing w:after="0" w:line="240" w:lineRule="auto"/>
        <w:jc w:val="center"/>
        <w:rPr>
          <w:rFonts w:ascii="Verdana" w:eastAsia="Times New Roman" w:hAnsi="Verdana" w:cs="Helvetica"/>
          <w:b/>
          <w:sz w:val="24"/>
          <w:szCs w:val="24"/>
        </w:rPr>
      </w:pPr>
      <w:r w:rsidRPr="00F11E05">
        <w:rPr>
          <w:rFonts w:ascii="Verdana" w:eastAsia="Times New Roman" w:hAnsi="Verdana" w:cs="Helvetica"/>
          <w:b/>
        </w:rPr>
        <w:t>Zadnji rok, ko morajo biti vse prijavnice oddane oz. dostavljene je</w:t>
      </w:r>
    </w:p>
    <w:p w:rsidR="0007748C" w:rsidRPr="00C0603D" w:rsidRDefault="00C0603D" w:rsidP="00C0603D">
      <w:pPr>
        <w:spacing w:after="0" w:line="240" w:lineRule="auto"/>
        <w:jc w:val="center"/>
        <w:rPr>
          <w:rFonts w:ascii="Verdana" w:eastAsia="Times New Roman" w:hAnsi="Verdana" w:cs="Helvetica"/>
          <w:b/>
          <w:sz w:val="28"/>
          <w:szCs w:val="28"/>
          <w:u w:val="single"/>
        </w:rPr>
      </w:pPr>
      <w:r w:rsidRPr="00C0603D">
        <w:rPr>
          <w:rFonts w:ascii="Verdana" w:eastAsia="Times New Roman" w:hAnsi="Verdana" w:cs="Helvetica"/>
          <w:b/>
          <w:sz w:val="28"/>
          <w:szCs w:val="28"/>
          <w:u w:val="single"/>
        </w:rPr>
        <w:t>15</w:t>
      </w:r>
      <w:r w:rsidR="00B61674" w:rsidRPr="00C0603D">
        <w:rPr>
          <w:rFonts w:ascii="Verdana" w:eastAsia="Times New Roman" w:hAnsi="Verdana" w:cs="Helvetica"/>
          <w:b/>
          <w:sz w:val="28"/>
          <w:szCs w:val="28"/>
          <w:u w:val="single"/>
        </w:rPr>
        <w:t xml:space="preserve">. </w:t>
      </w:r>
      <w:r w:rsidRPr="00C0603D">
        <w:rPr>
          <w:rFonts w:ascii="Verdana" w:eastAsia="Times New Roman" w:hAnsi="Verdana" w:cs="Helvetica"/>
          <w:b/>
          <w:sz w:val="28"/>
          <w:szCs w:val="28"/>
          <w:u w:val="single"/>
        </w:rPr>
        <w:t>5</w:t>
      </w:r>
      <w:r w:rsidR="008222BB" w:rsidRPr="00C0603D">
        <w:rPr>
          <w:rFonts w:ascii="Verdana" w:eastAsia="Times New Roman" w:hAnsi="Verdana" w:cs="Helvetica"/>
          <w:b/>
          <w:sz w:val="28"/>
          <w:szCs w:val="28"/>
          <w:u w:val="single"/>
        </w:rPr>
        <w:t>.</w:t>
      </w:r>
      <w:r w:rsidR="00094C5F" w:rsidRPr="00C0603D">
        <w:rPr>
          <w:rFonts w:ascii="Verdana" w:eastAsia="Times New Roman" w:hAnsi="Verdana" w:cs="Helvetica"/>
          <w:b/>
          <w:sz w:val="28"/>
          <w:szCs w:val="28"/>
          <w:u w:val="single"/>
        </w:rPr>
        <w:t xml:space="preserve"> </w:t>
      </w:r>
      <w:r w:rsidR="008222BB" w:rsidRPr="00C0603D">
        <w:rPr>
          <w:rFonts w:ascii="Verdana" w:eastAsia="Times New Roman" w:hAnsi="Verdana" w:cs="Helvetica"/>
          <w:b/>
          <w:sz w:val="28"/>
          <w:szCs w:val="28"/>
          <w:u w:val="single"/>
        </w:rPr>
        <w:t>201</w:t>
      </w:r>
      <w:r w:rsidR="00BF1F67">
        <w:rPr>
          <w:rFonts w:ascii="Verdana" w:eastAsia="Times New Roman" w:hAnsi="Verdana" w:cs="Helvetica"/>
          <w:b/>
          <w:sz w:val="28"/>
          <w:szCs w:val="28"/>
          <w:u w:val="single"/>
        </w:rPr>
        <w:t>9</w:t>
      </w:r>
      <w:r w:rsidR="00833A24" w:rsidRPr="00C0603D">
        <w:rPr>
          <w:rFonts w:ascii="Verdana" w:eastAsia="Times New Roman" w:hAnsi="Verdana" w:cs="Helvetica"/>
          <w:b/>
          <w:sz w:val="28"/>
          <w:szCs w:val="28"/>
          <w:u w:val="single"/>
        </w:rPr>
        <w:t>!</w:t>
      </w:r>
    </w:p>
    <w:p w:rsidR="008D6CF7" w:rsidRDefault="008D6CF7" w:rsidP="009C1DBE">
      <w:pPr>
        <w:spacing w:after="0" w:line="240" w:lineRule="auto"/>
        <w:jc w:val="both"/>
        <w:rPr>
          <w:rFonts w:ascii="Verdana" w:eastAsia="Times New Roman" w:hAnsi="Verdana" w:cs="Helvetica"/>
          <w:b/>
        </w:rPr>
      </w:pPr>
    </w:p>
    <w:p w:rsidR="008222BB" w:rsidRPr="00C0603D" w:rsidRDefault="00833A24" w:rsidP="009C1DBE">
      <w:pPr>
        <w:spacing w:after="0" w:line="240" w:lineRule="auto"/>
        <w:jc w:val="both"/>
        <w:rPr>
          <w:rFonts w:ascii="Verdana" w:eastAsia="Times New Roman" w:hAnsi="Verdana" w:cs="Helvetica"/>
          <w:b/>
        </w:rPr>
      </w:pPr>
      <w:r w:rsidRPr="00C0603D">
        <w:rPr>
          <w:rFonts w:ascii="Verdana" w:eastAsia="Times New Roman" w:hAnsi="Verdana" w:cs="Helvetica"/>
          <w:b/>
        </w:rPr>
        <w:t>Cena letovanja:</w:t>
      </w:r>
    </w:p>
    <w:p w:rsidR="005C25F1" w:rsidRPr="00C0603D" w:rsidRDefault="005C25F1" w:rsidP="009C1DBE">
      <w:pPr>
        <w:spacing w:after="0" w:line="240" w:lineRule="auto"/>
        <w:jc w:val="both"/>
        <w:rPr>
          <w:rFonts w:ascii="Verdana" w:eastAsia="Times New Roman" w:hAnsi="Verdana" w:cs="Helvetica"/>
          <w:b/>
        </w:rPr>
      </w:pPr>
      <w:r w:rsidRPr="00C0603D">
        <w:rPr>
          <w:rFonts w:ascii="Verdana" w:eastAsia="Times New Roman" w:hAnsi="Verdana" w:cs="Helvetica"/>
          <w:b/>
        </w:rPr>
        <w:t>ZA OTROKE IZ OBČINE ŽALEC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126"/>
        <w:gridCol w:w="2410"/>
        <w:gridCol w:w="2518"/>
      </w:tblGrid>
      <w:tr w:rsidR="00F11E05" w:rsidRPr="00C0603D" w:rsidTr="005133AC">
        <w:trPr>
          <w:jc w:val="center"/>
        </w:trPr>
        <w:tc>
          <w:tcPr>
            <w:tcW w:w="9288" w:type="dxa"/>
            <w:gridSpan w:val="4"/>
          </w:tcPr>
          <w:p w:rsidR="00833A24" w:rsidRPr="00C0603D" w:rsidRDefault="00833A24" w:rsidP="00712A55">
            <w:pPr>
              <w:jc w:val="center"/>
              <w:rPr>
                <w:rFonts w:ascii="Verdana" w:eastAsia="Times New Roman" w:hAnsi="Verdana" w:cs="Helvetica"/>
                <w:b/>
              </w:rPr>
            </w:pPr>
            <w:r w:rsidRPr="00C0603D">
              <w:rPr>
                <w:rFonts w:ascii="Verdana" w:eastAsia="Times New Roman" w:hAnsi="Verdana" w:cs="Helvetica"/>
                <w:b/>
              </w:rPr>
              <w:t>Cena za 7 dnevno letovanje za otroke iz Občine Žalec</w:t>
            </w:r>
          </w:p>
        </w:tc>
      </w:tr>
      <w:tr w:rsidR="00F11E05" w:rsidRPr="00C0603D" w:rsidTr="009C1DBE">
        <w:trPr>
          <w:jc w:val="center"/>
        </w:trPr>
        <w:tc>
          <w:tcPr>
            <w:tcW w:w="2234" w:type="dxa"/>
          </w:tcPr>
          <w:p w:rsidR="00833A24" w:rsidRPr="00C0603D" w:rsidRDefault="00332C0D" w:rsidP="00712A55">
            <w:pPr>
              <w:rPr>
                <w:rFonts w:ascii="Verdana" w:eastAsia="Times New Roman" w:hAnsi="Verdana" w:cs="Helvetica"/>
              </w:rPr>
            </w:pPr>
            <w:r w:rsidRPr="00C0603D">
              <w:rPr>
                <w:rFonts w:ascii="Verdana" w:eastAsia="Times New Roman" w:hAnsi="Verdana" w:cs="Helvetica"/>
              </w:rPr>
              <w:t xml:space="preserve">S potrjenim zdravstvenim listom </w:t>
            </w:r>
            <w:r w:rsidR="00833A24" w:rsidRPr="00C0603D">
              <w:rPr>
                <w:rFonts w:ascii="Verdana" w:eastAsia="Times New Roman" w:hAnsi="Verdana" w:cs="Helvetica"/>
              </w:rPr>
              <w:t xml:space="preserve">in z denarno socialno pomočjo </w:t>
            </w:r>
          </w:p>
        </w:tc>
        <w:tc>
          <w:tcPr>
            <w:tcW w:w="2126" w:type="dxa"/>
          </w:tcPr>
          <w:p w:rsidR="00833A24" w:rsidRPr="00C0603D" w:rsidRDefault="00332C0D" w:rsidP="00712A55">
            <w:pPr>
              <w:rPr>
                <w:rFonts w:ascii="Verdana" w:eastAsia="Times New Roman" w:hAnsi="Verdana" w:cs="Helvetica"/>
              </w:rPr>
            </w:pPr>
            <w:r w:rsidRPr="00C0603D">
              <w:rPr>
                <w:rFonts w:ascii="Verdana" w:eastAsia="Times New Roman" w:hAnsi="Verdana" w:cs="Helvetica"/>
              </w:rPr>
              <w:t xml:space="preserve">S potrjenim zdravstvenim listom </w:t>
            </w:r>
            <w:r w:rsidR="00833A24" w:rsidRPr="00C0603D">
              <w:rPr>
                <w:rFonts w:ascii="Verdana" w:eastAsia="Times New Roman" w:hAnsi="Verdana" w:cs="Helvetica"/>
              </w:rPr>
              <w:t>in brez socialne pomoči</w:t>
            </w:r>
          </w:p>
        </w:tc>
        <w:tc>
          <w:tcPr>
            <w:tcW w:w="2410" w:type="dxa"/>
          </w:tcPr>
          <w:p w:rsidR="00833A24" w:rsidRPr="00C0603D" w:rsidRDefault="00833A24" w:rsidP="00332C0D">
            <w:pPr>
              <w:rPr>
                <w:rFonts w:ascii="Verdana" w:eastAsia="Times New Roman" w:hAnsi="Verdana" w:cs="Helvetica"/>
              </w:rPr>
            </w:pPr>
            <w:r w:rsidRPr="00C0603D">
              <w:rPr>
                <w:rFonts w:ascii="Verdana" w:eastAsia="Times New Roman" w:hAnsi="Verdana" w:cs="Helvetica"/>
              </w:rPr>
              <w:t xml:space="preserve">Brez zdravstvenega </w:t>
            </w:r>
            <w:r w:rsidR="00332C0D" w:rsidRPr="00C0603D">
              <w:rPr>
                <w:rFonts w:ascii="Verdana" w:eastAsia="Times New Roman" w:hAnsi="Verdana" w:cs="Helvetica"/>
              </w:rPr>
              <w:t>lista</w:t>
            </w:r>
            <w:r w:rsidRPr="00C0603D">
              <w:rPr>
                <w:rFonts w:ascii="Verdana" w:eastAsia="Times New Roman" w:hAnsi="Verdana" w:cs="Helvetica"/>
              </w:rPr>
              <w:t xml:space="preserve"> in z denarno socialno pomočjo</w:t>
            </w:r>
          </w:p>
        </w:tc>
        <w:tc>
          <w:tcPr>
            <w:tcW w:w="2518" w:type="dxa"/>
          </w:tcPr>
          <w:p w:rsidR="00833A24" w:rsidRPr="00C0603D" w:rsidRDefault="00833A24" w:rsidP="00332C0D">
            <w:pPr>
              <w:rPr>
                <w:rFonts w:ascii="Verdana" w:eastAsia="Times New Roman" w:hAnsi="Verdana" w:cs="Helvetica"/>
              </w:rPr>
            </w:pPr>
            <w:r w:rsidRPr="00C0603D">
              <w:rPr>
                <w:rFonts w:ascii="Verdana" w:eastAsia="Times New Roman" w:hAnsi="Verdana" w:cs="Helvetica"/>
              </w:rPr>
              <w:t xml:space="preserve">Brez zdravstvenega </w:t>
            </w:r>
            <w:r w:rsidR="00332C0D" w:rsidRPr="00C0603D">
              <w:rPr>
                <w:rFonts w:ascii="Verdana" w:eastAsia="Times New Roman" w:hAnsi="Verdana" w:cs="Helvetica"/>
              </w:rPr>
              <w:t>lista</w:t>
            </w:r>
            <w:r w:rsidRPr="00C0603D">
              <w:rPr>
                <w:rFonts w:ascii="Verdana" w:eastAsia="Times New Roman" w:hAnsi="Verdana" w:cs="Helvetica"/>
              </w:rPr>
              <w:t xml:space="preserve"> in  brez denarne socialne pomoči</w:t>
            </w:r>
          </w:p>
        </w:tc>
      </w:tr>
      <w:tr w:rsidR="00F11E05" w:rsidRPr="00C0603D" w:rsidTr="009C1DBE">
        <w:trPr>
          <w:trHeight w:val="454"/>
          <w:jc w:val="center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833A24" w:rsidRPr="00C0603D" w:rsidRDefault="00833A24" w:rsidP="00712A55">
            <w:pPr>
              <w:jc w:val="center"/>
              <w:rPr>
                <w:rFonts w:ascii="Verdana" w:eastAsia="Times New Roman" w:hAnsi="Verdana" w:cs="Helvetica"/>
                <w:b/>
              </w:rPr>
            </w:pPr>
            <w:r w:rsidRPr="00C0603D">
              <w:rPr>
                <w:rFonts w:ascii="Verdana" w:eastAsia="Times New Roman" w:hAnsi="Verdana" w:cs="Helvetica"/>
                <w:b/>
              </w:rPr>
              <w:t xml:space="preserve">Brezplačno </w:t>
            </w:r>
            <w:r w:rsidR="002D604E" w:rsidRPr="00C0603D">
              <w:rPr>
                <w:rFonts w:ascii="Verdana" w:eastAsia="Times New Roman" w:hAnsi="Verdana" w:cs="Helvetica"/>
                <w:b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33A24" w:rsidRPr="00C0603D" w:rsidRDefault="00BF1F67" w:rsidP="00332C0D">
            <w:pPr>
              <w:jc w:val="center"/>
              <w:rPr>
                <w:rFonts w:ascii="Verdana" w:eastAsia="Times New Roman" w:hAnsi="Verdana" w:cs="Helvetica"/>
                <w:b/>
              </w:rPr>
            </w:pPr>
            <w:r>
              <w:rPr>
                <w:rFonts w:ascii="Verdana" w:eastAsia="Times New Roman" w:hAnsi="Verdana" w:cs="Helvetica"/>
                <w:b/>
              </w:rPr>
              <w:t>2</w:t>
            </w:r>
            <w:r w:rsidR="008D2041" w:rsidRPr="00C0603D">
              <w:rPr>
                <w:rFonts w:ascii="Verdana" w:eastAsia="Times New Roman" w:hAnsi="Verdana" w:cs="Helvetica"/>
                <w:b/>
              </w:rPr>
              <w:t>0</w:t>
            </w:r>
            <w:r w:rsidR="00833A24" w:rsidRPr="00C0603D">
              <w:rPr>
                <w:rFonts w:ascii="Verdana" w:eastAsia="Times New Roman" w:hAnsi="Verdana" w:cs="Helvetica"/>
                <w:b/>
              </w:rPr>
              <w:t>,00</w:t>
            </w:r>
            <w:r w:rsidR="00332C0D" w:rsidRPr="00C0603D">
              <w:rPr>
                <w:rFonts w:ascii="Verdana" w:eastAsia="Times New Roman" w:hAnsi="Verdana" w:cs="Helvetica"/>
                <w:b/>
              </w:rPr>
              <w:t xml:space="preserve"> €</w:t>
            </w:r>
            <w:r w:rsidR="002D604E" w:rsidRPr="00C0603D">
              <w:rPr>
                <w:rFonts w:ascii="Verdana" w:eastAsia="Times New Roman" w:hAnsi="Verdana" w:cs="Helvetica"/>
                <w:b/>
              </w:rPr>
              <w:t>*</w:t>
            </w:r>
            <w:r w:rsidR="00332C0D" w:rsidRPr="00C0603D">
              <w:rPr>
                <w:rFonts w:ascii="Verdana" w:eastAsia="Times New Roman" w:hAnsi="Verdana" w:cs="Helvetica"/>
                <w:b/>
              </w:rPr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3A24" w:rsidRPr="00C0603D" w:rsidRDefault="00A17439" w:rsidP="00712A55">
            <w:pPr>
              <w:jc w:val="center"/>
              <w:rPr>
                <w:rFonts w:ascii="Verdana" w:eastAsia="Times New Roman" w:hAnsi="Verdana" w:cs="Helvetica"/>
                <w:b/>
              </w:rPr>
            </w:pPr>
            <w:r w:rsidRPr="00C0603D">
              <w:rPr>
                <w:rFonts w:ascii="Verdana" w:eastAsia="Times New Roman" w:hAnsi="Verdana" w:cs="Helvetica"/>
                <w:b/>
              </w:rPr>
              <w:t>Brezplačno***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33A24" w:rsidRPr="00C0603D" w:rsidRDefault="00833A24" w:rsidP="00712A55">
            <w:pPr>
              <w:jc w:val="center"/>
              <w:rPr>
                <w:rFonts w:ascii="Verdana" w:eastAsia="Times New Roman" w:hAnsi="Verdana" w:cs="Helvetica"/>
                <w:b/>
              </w:rPr>
            </w:pPr>
            <w:r w:rsidRPr="00C0603D">
              <w:rPr>
                <w:rFonts w:ascii="Verdana" w:eastAsia="Times New Roman" w:hAnsi="Verdana" w:cs="Helvetica"/>
                <w:b/>
              </w:rPr>
              <w:t>130,00</w:t>
            </w:r>
            <w:r w:rsidR="00332C0D" w:rsidRPr="00C0603D">
              <w:rPr>
                <w:rFonts w:ascii="Verdana" w:eastAsia="Times New Roman" w:hAnsi="Verdana" w:cs="Helvetica"/>
                <w:b/>
              </w:rPr>
              <w:t xml:space="preserve"> €</w:t>
            </w:r>
            <w:r w:rsidRPr="00C0603D">
              <w:rPr>
                <w:rFonts w:ascii="Verdana" w:eastAsia="Times New Roman" w:hAnsi="Verdana" w:cs="Helvetica"/>
                <w:b/>
              </w:rPr>
              <w:t>*</w:t>
            </w:r>
            <w:r w:rsidR="002D604E" w:rsidRPr="00C0603D">
              <w:rPr>
                <w:rFonts w:ascii="Verdana" w:eastAsia="Times New Roman" w:hAnsi="Verdana" w:cs="Helvetica"/>
                <w:b/>
              </w:rPr>
              <w:t>*</w:t>
            </w:r>
            <w:r w:rsidR="00332C0D" w:rsidRPr="00C0603D">
              <w:rPr>
                <w:rFonts w:ascii="Verdana" w:eastAsia="Times New Roman" w:hAnsi="Verdana" w:cs="Helvetica"/>
                <w:b/>
              </w:rPr>
              <w:t>**</w:t>
            </w:r>
          </w:p>
        </w:tc>
      </w:tr>
    </w:tbl>
    <w:p w:rsidR="002D604E" w:rsidRPr="00C0603D" w:rsidRDefault="002D604E" w:rsidP="00833A24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  <w:sz w:val="20"/>
          <w:szCs w:val="20"/>
        </w:rPr>
      </w:pPr>
      <w:r w:rsidRPr="00C0603D">
        <w:rPr>
          <w:rFonts w:ascii="Verdana" w:eastAsia="Times New Roman" w:hAnsi="Verdana" w:cs="Helvetica"/>
          <w:b/>
          <w:sz w:val="20"/>
          <w:szCs w:val="20"/>
        </w:rPr>
        <w:t>*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 ZZZS sofinancir</w:t>
      </w:r>
      <w:r w:rsidR="00332C0D" w:rsidRPr="00C0603D">
        <w:rPr>
          <w:rFonts w:ascii="Verdana" w:eastAsia="Times New Roman" w:hAnsi="Verdana" w:cs="Helvetica"/>
          <w:sz w:val="20"/>
          <w:szCs w:val="20"/>
        </w:rPr>
        <w:t xml:space="preserve">a letovanje v višini </w:t>
      </w:r>
      <w:r w:rsidR="00BF1F67">
        <w:rPr>
          <w:rFonts w:ascii="Verdana" w:eastAsia="Times New Roman" w:hAnsi="Verdana" w:cs="Helvetica"/>
          <w:sz w:val="20"/>
          <w:szCs w:val="20"/>
        </w:rPr>
        <w:t>194,39</w:t>
      </w:r>
      <w:r w:rsidR="00332C0D" w:rsidRPr="00C0603D">
        <w:rPr>
          <w:rFonts w:ascii="Verdana" w:eastAsia="Times New Roman" w:hAnsi="Verdana" w:cs="Helvetica"/>
          <w:sz w:val="20"/>
          <w:szCs w:val="20"/>
        </w:rPr>
        <w:t xml:space="preserve"> € ter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 Občina Žalec v višini </w:t>
      </w:r>
      <w:r w:rsidR="00BF1F67">
        <w:rPr>
          <w:rFonts w:ascii="Verdana" w:eastAsia="Times New Roman" w:hAnsi="Verdana" w:cs="Helvetica"/>
          <w:sz w:val="20"/>
          <w:szCs w:val="20"/>
        </w:rPr>
        <w:t>50,61</w:t>
      </w:r>
      <w:r w:rsidR="00332C0D" w:rsidRPr="00C0603D">
        <w:rPr>
          <w:rFonts w:ascii="Verdana" w:eastAsia="Times New Roman" w:hAnsi="Verdana" w:cs="Helvetica"/>
          <w:sz w:val="20"/>
          <w:szCs w:val="20"/>
        </w:rPr>
        <w:t xml:space="preserve"> €</w:t>
      </w:r>
      <w:r w:rsidR="00A2678C" w:rsidRPr="00C0603D">
        <w:rPr>
          <w:rFonts w:ascii="Verdana" w:eastAsia="Times New Roman" w:hAnsi="Verdana" w:cs="Helvetica"/>
          <w:sz w:val="20"/>
          <w:szCs w:val="20"/>
        </w:rPr>
        <w:t>,</w:t>
      </w:r>
      <w:r w:rsidR="00B61674" w:rsidRPr="00C0603D">
        <w:rPr>
          <w:rFonts w:ascii="Verdana" w:eastAsia="Times New Roman" w:hAnsi="Verdana" w:cs="Helvetica"/>
          <w:sz w:val="20"/>
          <w:szCs w:val="20"/>
        </w:rPr>
        <w:t>če so prejemniki redne denarne socialne pomoči.</w:t>
      </w:r>
    </w:p>
    <w:p w:rsidR="00332C0D" w:rsidRPr="00C0603D" w:rsidRDefault="00332C0D" w:rsidP="00833A24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  <w:sz w:val="20"/>
          <w:szCs w:val="20"/>
        </w:rPr>
      </w:pPr>
      <w:r w:rsidRPr="00C0603D">
        <w:rPr>
          <w:rFonts w:ascii="Verdana" w:eastAsia="Times New Roman" w:hAnsi="Verdana" w:cs="Helvetica"/>
          <w:b/>
          <w:sz w:val="20"/>
          <w:szCs w:val="20"/>
        </w:rPr>
        <w:t>**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 ZZZS sofinancira letovanje v višini </w:t>
      </w:r>
      <w:r w:rsidR="00BF1F67">
        <w:rPr>
          <w:rFonts w:ascii="Verdana" w:eastAsia="Times New Roman" w:hAnsi="Verdana" w:cs="Helvetica"/>
          <w:sz w:val="20"/>
          <w:szCs w:val="20"/>
        </w:rPr>
        <w:t>194,39</w:t>
      </w:r>
      <w:r w:rsidR="008D2041" w:rsidRPr="00C0603D">
        <w:rPr>
          <w:rFonts w:ascii="Verdana" w:eastAsia="Times New Roman" w:hAnsi="Verdana" w:cs="Helvetica"/>
          <w:sz w:val="20"/>
          <w:szCs w:val="20"/>
        </w:rPr>
        <w:t xml:space="preserve"> 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€ ter Občina Žalec v višini </w:t>
      </w:r>
      <w:r w:rsidR="00BF1F67">
        <w:rPr>
          <w:rFonts w:ascii="Verdana" w:eastAsia="Times New Roman" w:hAnsi="Verdana" w:cs="Helvetica"/>
          <w:sz w:val="20"/>
          <w:szCs w:val="20"/>
        </w:rPr>
        <w:t>30,61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 €</w:t>
      </w:r>
    </w:p>
    <w:p w:rsidR="00833A24" w:rsidRPr="00C0603D" w:rsidRDefault="00833A24" w:rsidP="00833A24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  <w:sz w:val="20"/>
          <w:szCs w:val="20"/>
        </w:rPr>
      </w:pPr>
      <w:r w:rsidRPr="00C0603D">
        <w:rPr>
          <w:rFonts w:ascii="Verdana" w:eastAsia="Times New Roman" w:hAnsi="Verdana" w:cs="Helvetica"/>
          <w:b/>
          <w:sz w:val="20"/>
          <w:szCs w:val="20"/>
        </w:rPr>
        <w:t>*</w:t>
      </w:r>
      <w:r w:rsidR="002D604E" w:rsidRPr="00C0603D">
        <w:rPr>
          <w:rFonts w:ascii="Verdana" w:eastAsia="Times New Roman" w:hAnsi="Verdana" w:cs="Helvetica"/>
          <w:b/>
          <w:sz w:val="20"/>
          <w:szCs w:val="20"/>
        </w:rPr>
        <w:t>*</w:t>
      </w:r>
      <w:r w:rsidR="00332C0D" w:rsidRPr="00C0603D">
        <w:rPr>
          <w:rFonts w:ascii="Verdana" w:eastAsia="Times New Roman" w:hAnsi="Verdana" w:cs="Helvetica"/>
          <w:b/>
          <w:sz w:val="20"/>
          <w:szCs w:val="20"/>
        </w:rPr>
        <w:t>*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 Občina Žalec sofinancira letovanje v </w:t>
      </w:r>
      <w:r w:rsidR="00A17439" w:rsidRPr="00C0603D">
        <w:rPr>
          <w:rFonts w:ascii="Verdana" w:eastAsia="Times New Roman" w:hAnsi="Verdana" w:cs="Helvetica"/>
          <w:sz w:val="20"/>
          <w:szCs w:val="20"/>
        </w:rPr>
        <w:t xml:space="preserve">polni 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višini </w:t>
      </w:r>
      <w:r w:rsidR="00A17439" w:rsidRPr="00C0603D">
        <w:rPr>
          <w:rFonts w:ascii="Verdana" w:eastAsia="Times New Roman" w:hAnsi="Verdana" w:cs="Helvetica"/>
          <w:sz w:val="20"/>
          <w:szCs w:val="20"/>
        </w:rPr>
        <w:t>24</w:t>
      </w:r>
      <w:r w:rsidR="00094C5F" w:rsidRPr="00C0603D">
        <w:rPr>
          <w:rFonts w:ascii="Verdana" w:eastAsia="Times New Roman" w:hAnsi="Verdana" w:cs="Helvetica"/>
          <w:sz w:val="20"/>
          <w:szCs w:val="20"/>
        </w:rPr>
        <w:t>5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,00 </w:t>
      </w:r>
      <w:r w:rsidR="00332C0D" w:rsidRPr="00C0603D">
        <w:rPr>
          <w:rFonts w:ascii="Verdana" w:eastAsia="Times New Roman" w:hAnsi="Verdana" w:cs="Helvetica"/>
          <w:sz w:val="20"/>
          <w:szCs w:val="20"/>
        </w:rPr>
        <w:t>€</w:t>
      </w:r>
      <w:r w:rsidR="00A2678C" w:rsidRPr="00C0603D">
        <w:rPr>
          <w:rFonts w:ascii="Verdana" w:eastAsia="Times New Roman" w:hAnsi="Verdana" w:cs="Helvetica"/>
          <w:sz w:val="20"/>
          <w:szCs w:val="20"/>
        </w:rPr>
        <w:t xml:space="preserve">, </w:t>
      </w:r>
      <w:r w:rsidR="00332C0D" w:rsidRPr="00C0603D">
        <w:rPr>
          <w:rFonts w:ascii="Verdana" w:eastAsia="Times New Roman" w:hAnsi="Verdana" w:cs="Helvetica"/>
          <w:sz w:val="20"/>
          <w:szCs w:val="20"/>
        </w:rPr>
        <w:t>če so prejemniki redne denarne socialne pomoči.</w:t>
      </w:r>
    </w:p>
    <w:p w:rsidR="00332C0D" w:rsidRPr="00C0603D" w:rsidRDefault="00332C0D" w:rsidP="00332C0D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  <w:sz w:val="20"/>
          <w:szCs w:val="20"/>
        </w:rPr>
      </w:pPr>
      <w:r w:rsidRPr="00C0603D">
        <w:rPr>
          <w:rFonts w:ascii="Verdana" w:eastAsia="Times New Roman" w:hAnsi="Verdana" w:cs="Helvetica"/>
          <w:b/>
          <w:sz w:val="20"/>
          <w:szCs w:val="20"/>
        </w:rPr>
        <w:t>****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 Občina Žalec sofinancira letovanje v višini 115,00 €. </w:t>
      </w:r>
    </w:p>
    <w:p w:rsidR="0007748C" w:rsidRPr="00C0603D" w:rsidRDefault="0007748C" w:rsidP="00833A24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  <w:sz w:val="20"/>
          <w:szCs w:val="20"/>
        </w:rPr>
      </w:pPr>
    </w:p>
    <w:p w:rsidR="002D604E" w:rsidRPr="00BD2611" w:rsidRDefault="002D604E" w:rsidP="00833A24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</w:rPr>
      </w:pPr>
      <w:r w:rsidRPr="00BD2611">
        <w:rPr>
          <w:rFonts w:ascii="Verdana" w:eastAsia="Times New Roman" w:hAnsi="Verdana" w:cs="Helvetica"/>
        </w:rPr>
        <w:t>Polna cena letovanja znaša 245,00 EUR</w:t>
      </w:r>
      <w:r w:rsidR="00B61674" w:rsidRPr="00BD2611">
        <w:rPr>
          <w:rFonts w:ascii="Verdana" w:eastAsia="Times New Roman" w:hAnsi="Verdana" w:cs="Helvetica"/>
        </w:rPr>
        <w:t>.</w:t>
      </w:r>
    </w:p>
    <w:p w:rsidR="0007748C" w:rsidRPr="00BD2611" w:rsidRDefault="0007748C" w:rsidP="00332C0D">
      <w:pPr>
        <w:pStyle w:val="Default"/>
        <w:jc w:val="both"/>
        <w:rPr>
          <w:rFonts w:eastAsia="Times New Roman" w:cs="Helvetica"/>
          <w:color w:val="auto"/>
          <w:sz w:val="16"/>
          <w:szCs w:val="16"/>
        </w:rPr>
      </w:pPr>
    </w:p>
    <w:p w:rsidR="00332C0D" w:rsidRPr="00BD2611" w:rsidRDefault="00332C0D" w:rsidP="00332C0D">
      <w:pPr>
        <w:pStyle w:val="Default"/>
        <w:jc w:val="both"/>
        <w:rPr>
          <w:rFonts w:eastAsia="Times New Roman" w:cs="Helvetica"/>
          <w:color w:val="auto"/>
          <w:sz w:val="22"/>
          <w:szCs w:val="22"/>
        </w:rPr>
      </w:pPr>
      <w:r w:rsidRPr="00BD2611">
        <w:rPr>
          <w:rFonts w:eastAsia="Times New Roman" w:cs="Helvetica"/>
          <w:color w:val="auto"/>
          <w:sz w:val="22"/>
          <w:szCs w:val="22"/>
        </w:rPr>
        <w:t xml:space="preserve">Prejemniki </w:t>
      </w:r>
      <w:r w:rsidR="00F6214C" w:rsidRPr="00BD2611">
        <w:rPr>
          <w:rFonts w:eastAsia="Times New Roman" w:cs="Helvetica"/>
          <w:color w:val="auto"/>
          <w:sz w:val="22"/>
          <w:szCs w:val="22"/>
        </w:rPr>
        <w:t xml:space="preserve">redne </w:t>
      </w:r>
      <w:r w:rsidRPr="00BD2611">
        <w:rPr>
          <w:rFonts w:eastAsia="Times New Roman" w:cs="Helvetica"/>
          <w:color w:val="auto"/>
          <w:sz w:val="22"/>
          <w:szCs w:val="22"/>
        </w:rPr>
        <w:t>denarne socialne pomoči pa priložijo k prijavnici fotokopijo prve strani veljavne odločbe o denarni socialni pomoči</w:t>
      </w:r>
      <w:r w:rsidR="00F6214C" w:rsidRPr="00BD2611">
        <w:rPr>
          <w:rFonts w:eastAsia="Times New Roman" w:cs="Helvetica"/>
          <w:color w:val="auto"/>
          <w:sz w:val="22"/>
          <w:szCs w:val="22"/>
        </w:rPr>
        <w:t>, ki jo je izdal pristojni CSD</w:t>
      </w:r>
      <w:r w:rsidRPr="00BD2611">
        <w:rPr>
          <w:rFonts w:eastAsia="Times New Roman" w:cs="Helvetica"/>
          <w:color w:val="auto"/>
          <w:sz w:val="22"/>
          <w:szCs w:val="22"/>
        </w:rPr>
        <w:t>.</w:t>
      </w:r>
    </w:p>
    <w:p w:rsidR="00332C0D" w:rsidRPr="00BD2611" w:rsidRDefault="00332C0D" w:rsidP="00833A24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</w:rPr>
      </w:pPr>
    </w:p>
    <w:p w:rsidR="005C25F1" w:rsidRPr="00C0603D" w:rsidRDefault="005C25F1" w:rsidP="005C25F1">
      <w:pPr>
        <w:spacing w:after="0" w:line="240" w:lineRule="auto"/>
        <w:jc w:val="both"/>
        <w:rPr>
          <w:rFonts w:ascii="Verdana" w:eastAsia="Times New Roman" w:hAnsi="Verdana" w:cs="Helvetica"/>
          <w:b/>
        </w:rPr>
      </w:pPr>
      <w:r w:rsidRPr="00C0603D">
        <w:rPr>
          <w:rFonts w:ascii="Verdana" w:eastAsia="Times New Roman" w:hAnsi="Verdana" w:cs="Helvetica"/>
          <w:b/>
        </w:rPr>
        <w:t xml:space="preserve">ZA OTROKE IZ </w:t>
      </w:r>
      <w:r w:rsidR="00332C0D" w:rsidRPr="00C0603D">
        <w:rPr>
          <w:rFonts w:ascii="Verdana" w:eastAsia="Times New Roman" w:hAnsi="Verdana" w:cs="Helvetica"/>
          <w:b/>
        </w:rPr>
        <w:t>OSTALIH OBČIN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69"/>
        <w:gridCol w:w="4219"/>
      </w:tblGrid>
      <w:tr w:rsidR="00F11E05" w:rsidRPr="00BD2611" w:rsidTr="00527197">
        <w:trPr>
          <w:jc w:val="center"/>
        </w:trPr>
        <w:tc>
          <w:tcPr>
            <w:tcW w:w="9288" w:type="dxa"/>
            <w:gridSpan w:val="2"/>
          </w:tcPr>
          <w:p w:rsidR="005C25F1" w:rsidRPr="00BD2611" w:rsidRDefault="005C25F1" w:rsidP="005C25F1">
            <w:pPr>
              <w:jc w:val="center"/>
              <w:rPr>
                <w:rFonts w:ascii="Verdana" w:eastAsia="Times New Roman" w:hAnsi="Verdana" w:cs="Helvetica"/>
                <w:b/>
              </w:rPr>
            </w:pPr>
            <w:r w:rsidRPr="00BD2611">
              <w:rPr>
                <w:rFonts w:ascii="Verdana" w:eastAsia="Times New Roman" w:hAnsi="Verdana" w:cs="Helvetica"/>
                <w:b/>
              </w:rPr>
              <w:t xml:space="preserve">Cena za 7 dnevno letovanje </w:t>
            </w:r>
          </w:p>
        </w:tc>
      </w:tr>
      <w:tr w:rsidR="00F11E05" w:rsidRPr="00BD2611" w:rsidTr="00332C0D">
        <w:trPr>
          <w:jc w:val="center"/>
        </w:trPr>
        <w:tc>
          <w:tcPr>
            <w:tcW w:w="5069" w:type="dxa"/>
            <w:vAlign w:val="center"/>
          </w:tcPr>
          <w:p w:rsidR="005C25F1" w:rsidRPr="00BD2611" w:rsidRDefault="005C25F1" w:rsidP="00BF1F67">
            <w:pPr>
              <w:jc w:val="center"/>
              <w:rPr>
                <w:rFonts w:ascii="Verdana" w:eastAsia="Times New Roman" w:hAnsi="Verdana" w:cs="Helvetica"/>
              </w:rPr>
            </w:pPr>
            <w:r w:rsidRPr="00BD2611">
              <w:rPr>
                <w:rFonts w:ascii="Verdana" w:eastAsia="Times New Roman" w:hAnsi="Verdana" w:cs="Helvetica"/>
              </w:rPr>
              <w:t>S potrjenim zdravstvenim listom</w:t>
            </w:r>
            <w:r w:rsidR="00332C0D" w:rsidRPr="00BD2611">
              <w:rPr>
                <w:rFonts w:ascii="Verdana" w:eastAsia="Times New Roman" w:hAnsi="Verdana" w:cs="Helvetica"/>
              </w:rPr>
              <w:t xml:space="preserve"> (</w:t>
            </w:r>
            <w:r w:rsidR="00A2678C" w:rsidRPr="00BD2611">
              <w:rPr>
                <w:rFonts w:ascii="Verdana" w:eastAsia="Times New Roman" w:hAnsi="Verdana" w:cs="Helvetica"/>
              </w:rPr>
              <w:t xml:space="preserve">sofinanciranje ZZZS v višini </w:t>
            </w:r>
            <w:r w:rsidR="00BF1F67">
              <w:rPr>
                <w:rFonts w:ascii="Verdana" w:eastAsia="Times New Roman" w:hAnsi="Verdana" w:cs="Helvetica"/>
              </w:rPr>
              <w:t>194,39</w:t>
            </w:r>
            <w:r w:rsidR="00332C0D" w:rsidRPr="00BD2611">
              <w:rPr>
                <w:rFonts w:ascii="Verdana" w:eastAsia="Times New Roman" w:hAnsi="Verdana" w:cs="Helvetica"/>
              </w:rPr>
              <w:t xml:space="preserve"> €)</w:t>
            </w:r>
          </w:p>
        </w:tc>
        <w:tc>
          <w:tcPr>
            <w:tcW w:w="4219" w:type="dxa"/>
          </w:tcPr>
          <w:p w:rsidR="005C25F1" w:rsidRPr="00BD2611" w:rsidRDefault="005C25F1" w:rsidP="005C25F1">
            <w:pPr>
              <w:jc w:val="center"/>
              <w:rPr>
                <w:rFonts w:ascii="Verdana" w:eastAsia="Times New Roman" w:hAnsi="Verdana" w:cs="Helvetica"/>
              </w:rPr>
            </w:pPr>
            <w:r w:rsidRPr="00BD2611">
              <w:rPr>
                <w:rFonts w:ascii="Verdana" w:eastAsia="Times New Roman" w:hAnsi="Verdana" w:cs="Helvetica"/>
              </w:rPr>
              <w:t>Brez zdravstvenega lista</w:t>
            </w:r>
          </w:p>
        </w:tc>
      </w:tr>
      <w:tr w:rsidR="00F11E05" w:rsidRPr="00BD2611" w:rsidTr="00332C0D">
        <w:trPr>
          <w:trHeight w:val="454"/>
          <w:jc w:val="center"/>
        </w:trPr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:rsidR="005C25F1" w:rsidRPr="00BD2611" w:rsidRDefault="00BF1F67" w:rsidP="008D2041">
            <w:pPr>
              <w:jc w:val="center"/>
              <w:rPr>
                <w:rFonts w:ascii="Verdana" w:eastAsia="Times New Roman" w:hAnsi="Verdana" w:cs="Helvetica"/>
                <w:b/>
              </w:rPr>
            </w:pPr>
            <w:r>
              <w:rPr>
                <w:rFonts w:ascii="Verdana" w:eastAsia="Times New Roman" w:hAnsi="Verdana" w:cs="Helvetica"/>
                <w:b/>
              </w:rPr>
              <w:t>2</w:t>
            </w:r>
            <w:r w:rsidR="00C0603D" w:rsidRPr="00C0603D">
              <w:rPr>
                <w:rFonts w:ascii="Verdana" w:eastAsia="Times New Roman" w:hAnsi="Verdana" w:cs="Helvetica"/>
                <w:b/>
              </w:rPr>
              <w:t>0,00</w:t>
            </w:r>
            <w:r w:rsidR="008D2041" w:rsidRPr="00C0603D">
              <w:rPr>
                <w:rFonts w:ascii="Verdana" w:eastAsia="Times New Roman" w:hAnsi="Verdana" w:cs="Helvetica"/>
                <w:b/>
              </w:rPr>
              <w:t xml:space="preserve"> </w:t>
            </w:r>
            <w:r w:rsidR="00332C0D" w:rsidRPr="00C0603D">
              <w:rPr>
                <w:rFonts w:ascii="Verdana" w:eastAsia="Times New Roman" w:hAnsi="Verdana" w:cs="Helvetica"/>
                <w:b/>
              </w:rPr>
              <w:t>€</w:t>
            </w:r>
          </w:p>
        </w:tc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5C25F1" w:rsidRPr="00BD2611" w:rsidRDefault="005C25F1" w:rsidP="00332C0D">
            <w:pPr>
              <w:jc w:val="center"/>
              <w:rPr>
                <w:rFonts w:ascii="Verdana" w:eastAsia="Times New Roman" w:hAnsi="Verdana" w:cs="Helvetica"/>
                <w:b/>
              </w:rPr>
            </w:pPr>
            <w:r w:rsidRPr="00BD2611">
              <w:rPr>
                <w:rFonts w:ascii="Verdana" w:eastAsia="Times New Roman" w:hAnsi="Verdana" w:cs="Helvetica"/>
                <w:b/>
              </w:rPr>
              <w:t xml:space="preserve">245,00 </w:t>
            </w:r>
            <w:r w:rsidR="00332C0D" w:rsidRPr="00BD2611">
              <w:rPr>
                <w:rFonts w:ascii="Verdana" w:eastAsia="Times New Roman" w:hAnsi="Verdana" w:cs="Helvetica"/>
                <w:b/>
              </w:rPr>
              <w:t>€</w:t>
            </w:r>
          </w:p>
        </w:tc>
      </w:tr>
    </w:tbl>
    <w:p w:rsidR="005C25F1" w:rsidRPr="000E24E1" w:rsidRDefault="00D93903" w:rsidP="000E24E1">
      <w:pPr>
        <w:spacing w:after="0"/>
        <w:jc w:val="both"/>
        <w:rPr>
          <w:rFonts w:ascii="Verdana" w:eastAsia="Times New Roman" w:hAnsi="Verdana" w:cs="Helvetica"/>
          <w:b/>
          <w:sz w:val="18"/>
          <w:szCs w:val="18"/>
        </w:rPr>
      </w:pPr>
      <w:r w:rsidRPr="000E24E1">
        <w:rPr>
          <w:rFonts w:ascii="Verdana" w:eastAsia="Times New Roman" w:hAnsi="Verdana" w:cs="Helvetica"/>
          <w:b/>
          <w:sz w:val="18"/>
          <w:szCs w:val="18"/>
        </w:rPr>
        <w:t>Cena doplačila je lahko manjša, če</w:t>
      </w:r>
      <w:r w:rsidR="00094C5F" w:rsidRPr="000E24E1">
        <w:rPr>
          <w:rFonts w:ascii="Verdana" w:eastAsia="Times New Roman" w:hAnsi="Verdana" w:cs="Helvetica"/>
          <w:b/>
          <w:sz w:val="18"/>
          <w:szCs w:val="18"/>
        </w:rPr>
        <w:t xml:space="preserve"> </w:t>
      </w:r>
      <w:r w:rsidR="00C0603D" w:rsidRPr="000E24E1">
        <w:rPr>
          <w:rFonts w:ascii="Verdana" w:eastAsia="Times New Roman" w:hAnsi="Verdana" w:cs="Helvetica"/>
          <w:b/>
          <w:sz w:val="18"/>
          <w:szCs w:val="18"/>
        </w:rPr>
        <w:t xml:space="preserve">bo občina iz katere prihaja otrok, </w:t>
      </w:r>
      <w:r w:rsidR="00094C5F" w:rsidRPr="000E24E1">
        <w:rPr>
          <w:rFonts w:ascii="Verdana" w:eastAsia="Times New Roman" w:hAnsi="Verdana" w:cs="Helvetica"/>
          <w:b/>
          <w:sz w:val="18"/>
          <w:szCs w:val="18"/>
        </w:rPr>
        <w:t xml:space="preserve"> </w:t>
      </w:r>
      <w:r w:rsidR="00C0603D" w:rsidRPr="000E24E1">
        <w:rPr>
          <w:rFonts w:ascii="Verdana" w:eastAsia="Times New Roman" w:hAnsi="Verdana" w:cs="Helvetica"/>
          <w:b/>
          <w:sz w:val="18"/>
          <w:szCs w:val="18"/>
        </w:rPr>
        <w:t>sofinancirala letovanje</w:t>
      </w:r>
      <w:r w:rsidRPr="000E24E1">
        <w:rPr>
          <w:rFonts w:ascii="Verdana" w:eastAsia="Times New Roman" w:hAnsi="Verdana" w:cs="Helvetica"/>
          <w:b/>
          <w:sz w:val="18"/>
          <w:szCs w:val="18"/>
        </w:rPr>
        <w:t>.</w:t>
      </w:r>
      <w:r w:rsidR="00094C5F" w:rsidRPr="000E24E1">
        <w:rPr>
          <w:rFonts w:ascii="Verdana" w:eastAsia="Times New Roman" w:hAnsi="Verdana" w:cs="Helvetica"/>
          <w:b/>
          <w:sz w:val="18"/>
          <w:szCs w:val="18"/>
        </w:rPr>
        <w:t xml:space="preserve"> </w:t>
      </w:r>
      <w:r w:rsidR="00C0603D" w:rsidRPr="000E24E1">
        <w:rPr>
          <w:rFonts w:ascii="Verdana" w:eastAsia="Times New Roman" w:hAnsi="Verdana" w:cs="Helvetica"/>
          <w:b/>
          <w:sz w:val="18"/>
          <w:szCs w:val="18"/>
        </w:rPr>
        <w:t xml:space="preserve"> O višini morebitnega sofinanciranja vas bomo obvestili naknadno.</w:t>
      </w:r>
    </w:p>
    <w:p w:rsidR="00D93903" w:rsidRPr="00BD2611" w:rsidRDefault="00D93903" w:rsidP="00833A24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  <w:b/>
          <w:sz w:val="16"/>
          <w:szCs w:val="16"/>
        </w:rPr>
      </w:pPr>
    </w:p>
    <w:p w:rsidR="000D3BC6" w:rsidRPr="00C0603D" w:rsidRDefault="00833A24" w:rsidP="00F6214C">
      <w:pPr>
        <w:spacing w:after="0"/>
        <w:jc w:val="both"/>
        <w:rPr>
          <w:rFonts w:ascii="Verdana" w:eastAsia="Times New Roman" w:hAnsi="Verdana" w:cs="Helvetica"/>
          <w:sz w:val="20"/>
          <w:szCs w:val="20"/>
        </w:rPr>
      </w:pPr>
      <w:r w:rsidRPr="00C0603D">
        <w:rPr>
          <w:rFonts w:ascii="Verdana" w:eastAsia="Times New Roman" w:hAnsi="Verdana" w:cs="Helvetica"/>
          <w:b/>
          <w:sz w:val="20"/>
          <w:szCs w:val="20"/>
        </w:rPr>
        <w:t>V ceno letovanja je vključeno: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 prevoz, polni penzioni z malicami, bivanje, vzgojitelji, zdravstveno osebje, osnovno zavarovanje otrok, kulturne, športne, zabavne aktivnosti po programu – različne delavnice, večerne zabavne in kulturne dejavnosti  športne aktivnosti na igriščih, tekmovanja, plavalni tečaji in tekmovanje v plavanju, …</w:t>
      </w:r>
    </w:p>
    <w:p w:rsidR="00F6214C" w:rsidRPr="00C0603D" w:rsidRDefault="00F6214C" w:rsidP="00F6214C">
      <w:pPr>
        <w:pBdr>
          <w:bottom w:val="single" w:sz="6" w:space="0" w:color="E7E7E7"/>
        </w:pBdr>
        <w:spacing w:after="0" w:line="240" w:lineRule="auto"/>
        <w:outlineLvl w:val="3"/>
        <w:rPr>
          <w:rFonts w:ascii="Verdana" w:eastAsia="Times New Roman" w:hAnsi="Verdana" w:cs="Helvetica"/>
          <w:sz w:val="20"/>
          <w:szCs w:val="20"/>
        </w:rPr>
      </w:pPr>
    </w:p>
    <w:p w:rsidR="00A73B6D" w:rsidRPr="00C0603D" w:rsidRDefault="001702BD" w:rsidP="00C0603D">
      <w:pPr>
        <w:jc w:val="both"/>
        <w:rPr>
          <w:rFonts w:ascii="Verdana" w:eastAsia="Times New Roman" w:hAnsi="Verdana" w:cs="Helvetica"/>
          <w:sz w:val="20"/>
          <w:szCs w:val="20"/>
        </w:rPr>
      </w:pPr>
      <w:r w:rsidRPr="008D6CF7">
        <w:rPr>
          <w:rFonts w:ascii="Verdana" w:eastAsia="Times New Roman" w:hAnsi="Verdana" w:cs="Helvetica"/>
          <w:sz w:val="20"/>
          <w:szCs w:val="20"/>
        </w:rPr>
        <w:t xml:space="preserve">Društvo prijateljev mladine občine Žalec si pridržuje pravico, da </w:t>
      </w:r>
      <w:r w:rsidR="00A73B6D" w:rsidRPr="008D6CF7">
        <w:rPr>
          <w:rFonts w:ascii="Verdana" w:eastAsia="Times New Roman" w:hAnsi="Verdana" w:cs="Helvetica"/>
          <w:sz w:val="20"/>
          <w:szCs w:val="20"/>
        </w:rPr>
        <w:t>odkloni sprejem otroka na letovanje, v kolikor meni, da zaradi otrokovih psihofizičnih posebnosti, izkazanih na prijavi, v zdravniški dokumentaciji ali po drugih znanih podatkih, ne more zagotoviti vseh potrebnih ukrepov in zagotoviti možnosti, da bi otrok enakovredno letoval z vrstniki. Organizator lahko ravna enako, če so podatki, podani od prijavitelja na prijavi, evidentno neresnični in neskladni s podatki, ki so na voljo organizatorju. Prav tako</w:t>
      </w:r>
      <w:r w:rsidR="00A73B6D" w:rsidRPr="008D6CF7">
        <w:rPr>
          <w:sz w:val="20"/>
          <w:szCs w:val="20"/>
        </w:rPr>
        <w:t xml:space="preserve"> </w:t>
      </w:r>
      <w:r w:rsidR="00A73B6D" w:rsidRPr="008D6CF7">
        <w:rPr>
          <w:rFonts w:ascii="Verdana" w:eastAsia="Times New Roman" w:hAnsi="Verdana" w:cs="Helvetica"/>
          <w:sz w:val="20"/>
          <w:szCs w:val="20"/>
        </w:rPr>
        <w:t>lahko organizator letovanja odkloni sprejem  otroka na letovanje, ki na predhodnih letovanjih v organizaciji DPM občine Žalec ni spoštoval hišnega reda in discipline.</w:t>
      </w:r>
      <w:r w:rsidR="00C0603D" w:rsidRPr="008D6CF7">
        <w:rPr>
          <w:rFonts w:ascii="Verdana" w:eastAsia="Times New Roman" w:hAnsi="Verdana" w:cs="Helvetica"/>
          <w:sz w:val="20"/>
          <w:szCs w:val="20"/>
        </w:rPr>
        <w:t xml:space="preserve"> Organizator lahko odstopi tudi od pogodbe, v kolikor po podpisu pogodbe izve za dejstva, ki bi preprečila korektno izvedbo letovanja za letujočega otroka in druge udeležence letovanja. V smislu zaščite otrokovih pravic, si organizator za takšno odločitev pridržuje diskrecijsko pravico.</w:t>
      </w:r>
    </w:p>
    <w:p w:rsidR="000E24E1" w:rsidRDefault="000E24E1" w:rsidP="00A73B6D">
      <w:pPr>
        <w:jc w:val="both"/>
        <w:rPr>
          <w:rFonts w:ascii="Verdana" w:eastAsia="Times New Roman" w:hAnsi="Verdana" w:cs="Helvetica"/>
          <w:sz w:val="20"/>
          <w:szCs w:val="20"/>
        </w:rPr>
      </w:pPr>
      <w:r w:rsidRPr="00C0603D">
        <w:rPr>
          <w:rFonts w:ascii="Verdana" w:eastAsia="Times New Roman" w:hAnsi="Verdana" w:cs="Helvetica"/>
          <w:sz w:val="20"/>
          <w:szCs w:val="20"/>
        </w:rPr>
        <w:t xml:space="preserve">O </w:t>
      </w:r>
      <w:r>
        <w:rPr>
          <w:rFonts w:ascii="Verdana" w:eastAsia="Times New Roman" w:hAnsi="Verdana" w:cs="Helvetica"/>
          <w:sz w:val="20"/>
          <w:szCs w:val="20"/>
        </w:rPr>
        <w:t>sprejemu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 otroka</w:t>
      </w:r>
      <w:r>
        <w:rPr>
          <w:rFonts w:ascii="Verdana" w:eastAsia="Times New Roman" w:hAnsi="Verdana" w:cs="Helvetica"/>
          <w:sz w:val="20"/>
          <w:szCs w:val="20"/>
        </w:rPr>
        <w:t xml:space="preserve"> na letovanje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 boste st</w:t>
      </w:r>
      <w:r>
        <w:rPr>
          <w:rFonts w:ascii="Verdana" w:eastAsia="Times New Roman" w:hAnsi="Verdana" w:cs="Helvetica"/>
          <w:sz w:val="20"/>
          <w:szCs w:val="20"/>
        </w:rPr>
        <w:t>ar</w:t>
      </w:r>
      <w:r w:rsidRPr="00C0603D">
        <w:rPr>
          <w:rFonts w:ascii="Verdana" w:eastAsia="Times New Roman" w:hAnsi="Verdana" w:cs="Helvetica"/>
          <w:sz w:val="20"/>
          <w:szCs w:val="20"/>
        </w:rPr>
        <w:t xml:space="preserve">ši oz. skrbniki otrok obveščeni na e-naslov, ki ste </w:t>
      </w:r>
      <w:r>
        <w:rPr>
          <w:rFonts w:ascii="Verdana" w:eastAsia="Times New Roman" w:hAnsi="Verdana" w:cs="Helvetica"/>
          <w:sz w:val="20"/>
          <w:szCs w:val="20"/>
        </w:rPr>
        <w:t xml:space="preserve">ga </w:t>
      </w:r>
      <w:r w:rsidRPr="00C0603D">
        <w:rPr>
          <w:rFonts w:ascii="Verdana" w:eastAsia="Times New Roman" w:hAnsi="Verdana" w:cs="Helvetica"/>
          <w:sz w:val="20"/>
          <w:szCs w:val="20"/>
        </w:rPr>
        <w:t>podali ob prijavi</w:t>
      </w:r>
      <w:r w:rsidR="00BF1F67">
        <w:rPr>
          <w:rFonts w:ascii="Verdana" w:eastAsia="Times New Roman" w:hAnsi="Verdana" w:cs="Helvetica"/>
          <w:sz w:val="20"/>
          <w:szCs w:val="20"/>
        </w:rPr>
        <w:t xml:space="preserve"> najkasneje do 15.6.2019</w:t>
      </w:r>
      <w:r w:rsidRPr="00C0603D">
        <w:rPr>
          <w:rFonts w:ascii="Verdana" w:eastAsia="Times New Roman" w:hAnsi="Verdana" w:cs="Helvetica"/>
          <w:sz w:val="20"/>
          <w:szCs w:val="20"/>
        </w:rPr>
        <w:t>. V kolikor nimate e-naslova pa boste obveščeni preko SMS.</w:t>
      </w:r>
    </w:p>
    <w:p w:rsidR="00F6214C" w:rsidRPr="00C0603D" w:rsidRDefault="000E24E1" w:rsidP="00A73B6D">
      <w:pPr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Predvidoma</w:t>
      </w:r>
      <w:r w:rsidR="00360192" w:rsidRPr="00C0603D">
        <w:rPr>
          <w:rFonts w:ascii="Verdana" w:eastAsia="Times New Roman" w:hAnsi="Verdana" w:cs="Helvetica"/>
          <w:sz w:val="20"/>
          <w:szCs w:val="20"/>
        </w:rPr>
        <w:t xml:space="preserve"> do </w:t>
      </w:r>
      <w:r w:rsidR="006939E5" w:rsidRPr="00C0603D">
        <w:rPr>
          <w:rFonts w:ascii="Verdana" w:eastAsia="Times New Roman" w:hAnsi="Verdana" w:cs="Helvetica"/>
          <w:sz w:val="20"/>
          <w:szCs w:val="20"/>
        </w:rPr>
        <w:t xml:space="preserve">konca meseca </w:t>
      </w:r>
      <w:r w:rsidR="001702BD" w:rsidRPr="00C0603D">
        <w:rPr>
          <w:rFonts w:ascii="Verdana" w:eastAsia="Times New Roman" w:hAnsi="Verdana" w:cs="Helvetica"/>
          <w:sz w:val="20"/>
          <w:szCs w:val="20"/>
        </w:rPr>
        <w:t>junija</w:t>
      </w:r>
      <w:r w:rsidR="006939E5" w:rsidRPr="00C0603D">
        <w:rPr>
          <w:rFonts w:ascii="Verdana" w:eastAsia="Times New Roman" w:hAnsi="Verdana" w:cs="Helvetica"/>
          <w:sz w:val="20"/>
          <w:szCs w:val="20"/>
        </w:rPr>
        <w:t xml:space="preserve"> 201</w:t>
      </w:r>
      <w:r w:rsidR="00BF1F67">
        <w:rPr>
          <w:rFonts w:ascii="Verdana" w:eastAsia="Times New Roman" w:hAnsi="Verdana" w:cs="Helvetica"/>
          <w:sz w:val="20"/>
          <w:szCs w:val="20"/>
        </w:rPr>
        <w:t>9</w:t>
      </w:r>
      <w:r w:rsidR="00F6214C" w:rsidRPr="00C0603D">
        <w:rPr>
          <w:rFonts w:ascii="Verdana" w:eastAsia="Times New Roman" w:hAnsi="Verdana" w:cs="Helvetic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</w:rPr>
        <w:t xml:space="preserve">boste starši oz. skrbniki sprejetih otrok </w:t>
      </w:r>
      <w:r w:rsidR="00F6214C" w:rsidRPr="00C0603D">
        <w:rPr>
          <w:rFonts w:ascii="Verdana" w:eastAsia="Times New Roman" w:hAnsi="Verdana" w:cs="Helvetica"/>
          <w:sz w:val="20"/>
          <w:szCs w:val="20"/>
        </w:rPr>
        <w:t xml:space="preserve">prejeli s strani Zavoda za letovanje </w:t>
      </w:r>
      <w:r w:rsidR="00F11E05" w:rsidRPr="00C0603D">
        <w:rPr>
          <w:rFonts w:ascii="Verdana" w:eastAsia="Times New Roman" w:hAnsi="Verdana" w:cs="Helvetica"/>
          <w:sz w:val="20"/>
          <w:szCs w:val="20"/>
        </w:rPr>
        <w:t xml:space="preserve">in rekreacijo otrok Ljubljana </w:t>
      </w:r>
      <w:r w:rsidR="00F6214C" w:rsidRPr="00C0603D">
        <w:rPr>
          <w:rFonts w:ascii="Verdana" w:eastAsia="Times New Roman" w:hAnsi="Verdana" w:cs="Helvetica"/>
          <w:sz w:val="20"/>
          <w:szCs w:val="20"/>
        </w:rPr>
        <w:t xml:space="preserve">v podpis pogodbo </w:t>
      </w:r>
      <w:r w:rsidR="00F11E05" w:rsidRPr="00C0603D">
        <w:rPr>
          <w:rFonts w:ascii="Verdana" w:eastAsia="Times New Roman" w:hAnsi="Verdana" w:cs="Helvetica"/>
          <w:sz w:val="20"/>
          <w:szCs w:val="20"/>
        </w:rPr>
        <w:t>in plačilni nalog za plačilo. Plačilo je možno tudi na 2 obroka. Letovanje mora biti plačano do odhoda na letovanje.</w:t>
      </w:r>
    </w:p>
    <w:sectPr w:rsidR="00F6214C" w:rsidRPr="00C0603D" w:rsidSect="000E24E1">
      <w:headerReference w:type="default" r:id="rId9"/>
      <w:pgSz w:w="11906" w:h="16838"/>
      <w:pgMar w:top="697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C8C" w:rsidRDefault="00882C8C" w:rsidP="000D3BC6">
      <w:pPr>
        <w:spacing w:after="0" w:line="240" w:lineRule="auto"/>
      </w:pPr>
      <w:r>
        <w:separator/>
      </w:r>
    </w:p>
  </w:endnote>
  <w:endnote w:type="continuationSeparator" w:id="0">
    <w:p w:rsidR="00882C8C" w:rsidRDefault="00882C8C" w:rsidP="000D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C8C" w:rsidRDefault="00882C8C" w:rsidP="000D3BC6">
      <w:pPr>
        <w:spacing w:after="0" w:line="240" w:lineRule="auto"/>
      </w:pPr>
      <w:r>
        <w:separator/>
      </w:r>
    </w:p>
  </w:footnote>
  <w:footnote w:type="continuationSeparator" w:id="0">
    <w:p w:rsidR="00882C8C" w:rsidRDefault="00882C8C" w:rsidP="000D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77"/>
      <w:gridCol w:w="2694"/>
      <w:gridCol w:w="2835"/>
    </w:tblGrid>
    <w:tr w:rsidR="000D3BC6" w:rsidRPr="000D3BC6" w:rsidTr="00F11E05">
      <w:tc>
        <w:tcPr>
          <w:tcW w:w="4077" w:type="dxa"/>
          <w:shd w:val="clear" w:color="auto" w:fill="auto"/>
        </w:tcPr>
        <w:p w:rsidR="000D3BC6" w:rsidRPr="000D3BC6" w:rsidRDefault="000D3BC6" w:rsidP="000D3BC6">
          <w:pPr>
            <w:autoSpaceDE w:val="0"/>
            <w:autoSpaceDN w:val="0"/>
            <w:adjustRightInd w:val="0"/>
            <w:spacing w:after="0" w:line="240" w:lineRule="auto"/>
            <w:rPr>
              <w:rFonts w:ascii="Georgia" w:eastAsia="Times New Roman" w:hAnsi="Georgia" w:cs="Miriam"/>
              <w:b/>
              <w:bCs/>
              <w:iCs/>
              <w:color w:val="00B050"/>
              <w:sz w:val="28"/>
              <w:szCs w:val="28"/>
            </w:rPr>
          </w:pPr>
          <w:r w:rsidRPr="000D3BC6">
            <w:rPr>
              <w:rFonts w:ascii="Georgia" w:eastAsia="PMingLiU" w:hAnsi="Georgia" w:cs="Miriam"/>
              <w:b/>
              <w:bCs/>
              <w:iCs/>
              <w:color w:val="00B050"/>
              <w:sz w:val="28"/>
              <w:szCs w:val="28"/>
            </w:rPr>
            <w:t>D</w:t>
          </w:r>
          <w:r w:rsidRPr="000D3BC6">
            <w:rPr>
              <w:rFonts w:ascii="Georgia" w:eastAsia="Times New Roman" w:hAnsi="Georgia" w:cs="Miriam"/>
              <w:b/>
              <w:bCs/>
              <w:iCs/>
              <w:color w:val="00B050"/>
              <w:sz w:val="28"/>
              <w:szCs w:val="28"/>
            </w:rPr>
            <w:t>ruštvo prijateljev</w:t>
          </w:r>
        </w:p>
        <w:p w:rsidR="000D3BC6" w:rsidRPr="000D3BC6" w:rsidRDefault="001702BD" w:rsidP="000D3BC6">
          <w:pPr>
            <w:autoSpaceDE w:val="0"/>
            <w:autoSpaceDN w:val="0"/>
            <w:adjustRightInd w:val="0"/>
            <w:spacing w:after="0" w:line="240" w:lineRule="auto"/>
            <w:rPr>
              <w:rFonts w:ascii="Georgia" w:eastAsia="Times New Roman" w:hAnsi="Georgia" w:cs="Miriam"/>
              <w:i/>
              <w:iCs/>
              <w:color w:val="92D050"/>
              <w:sz w:val="24"/>
              <w:szCs w:val="28"/>
            </w:rPr>
          </w:pPr>
          <w:r w:rsidRPr="000D3BC6">
            <w:rPr>
              <w:rFonts w:ascii="Georgia" w:eastAsia="Times New Roman" w:hAnsi="Georgia" w:cs="Miriam"/>
              <w:b/>
              <w:bCs/>
              <w:iCs/>
              <w:color w:val="00B050"/>
              <w:sz w:val="28"/>
              <w:szCs w:val="28"/>
            </w:rPr>
            <w:t>M</w:t>
          </w:r>
          <w:r w:rsidR="000D3BC6" w:rsidRPr="000D3BC6">
            <w:rPr>
              <w:rFonts w:ascii="Georgia" w:eastAsia="Times New Roman" w:hAnsi="Georgia" w:cs="Miriam"/>
              <w:b/>
              <w:bCs/>
              <w:iCs/>
              <w:color w:val="00B050"/>
              <w:sz w:val="28"/>
              <w:szCs w:val="28"/>
            </w:rPr>
            <w:t>ladine</w:t>
          </w:r>
          <w:r>
            <w:rPr>
              <w:rFonts w:ascii="Georgia" w:eastAsia="Times New Roman" w:hAnsi="Georgia" w:cs="Miriam"/>
              <w:b/>
              <w:bCs/>
              <w:iCs/>
              <w:color w:val="00B050"/>
              <w:sz w:val="28"/>
              <w:szCs w:val="28"/>
            </w:rPr>
            <w:t xml:space="preserve"> </w:t>
          </w:r>
          <w:r w:rsidR="000D3BC6" w:rsidRPr="000D3BC6">
            <w:rPr>
              <w:rFonts w:ascii="Georgia" w:eastAsia="Times New Roman" w:hAnsi="Georgia" w:cs="Miriam"/>
              <w:i/>
              <w:iCs/>
              <w:color w:val="92D050"/>
              <w:sz w:val="24"/>
              <w:szCs w:val="28"/>
            </w:rPr>
            <w:t>občine Žalec</w:t>
          </w:r>
        </w:p>
      </w:tc>
      <w:tc>
        <w:tcPr>
          <w:tcW w:w="2694" w:type="dxa"/>
          <w:shd w:val="clear" w:color="auto" w:fill="auto"/>
        </w:tcPr>
        <w:p w:rsidR="00F11E05" w:rsidRDefault="00F11E05" w:rsidP="00F11E0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color w:val="00B050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color w:val="00B050"/>
              <w:sz w:val="24"/>
              <w:szCs w:val="20"/>
            </w:rPr>
            <w:t xml:space="preserve">Hmeljarska 3, </w:t>
          </w:r>
        </w:p>
        <w:p w:rsidR="000D3BC6" w:rsidRPr="00F11E05" w:rsidRDefault="00F11E05" w:rsidP="00F11E0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color w:val="00B050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color w:val="00B050"/>
              <w:sz w:val="24"/>
              <w:szCs w:val="20"/>
            </w:rPr>
            <w:t xml:space="preserve">3310 </w:t>
          </w:r>
          <w:r w:rsidRPr="000D3BC6">
            <w:rPr>
              <w:rFonts w:ascii="Times New Roman" w:eastAsia="Times New Roman" w:hAnsi="Times New Roman" w:cs="Times New Roman"/>
              <w:color w:val="00B050"/>
              <w:sz w:val="24"/>
              <w:szCs w:val="20"/>
            </w:rPr>
            <w:t>Žalec</w:t>
          </w:r>
        </w:p>
      </w:tc>
      <w:tc>
        <w:tcPr>
          <w:tcW w:w="2835" w:type="dxa"/>
          <w:shd w:val="clear" w:color="auto" w:fill="auto"/>
        </w:tcPr>
        <w:p w:rsidR="000D3BC6" w:rsidRPr="000D3BC6" w:rsidRDefault="000D3BC6" w:rsidP="000D3BC6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B050"/>
              <w:sz w:val="24"/>
              <w:szCs w:val="20"/>
            </w:rPr>
          </w:pPr>
          <w:r w:rsidRPr="000D3BC6">
            <w:rPr>
              <w:rFonts w:ascii="Times New Roman" w:eastAsia="Times New Roman" w:hAnsi="Times New Roman" w:cs="Times New Roman"/>
              <w:color w:val="00B050"/>
              <w:sz w:val="24"/>
              <w:szCs w:val="20"/>
            </w:rPr>
            <w:t>http://www.dpmozalec.si/</w:t>
          </w:r>
        </w:p>
        <w:p w:rsidR="000D3BC6" w:rsidRPr="000D3BC6" w:rsidRDefault="000D3BC6" w:rsidP="000D3BC6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B050"/>
              <w:sz w:val="24"/>
              <w:szCs w:val="20"/>
              <w:u w:val="single"/>
            </w:rPr>
          </w:pPr>
          <w:r w:rsidRPr="000D3BC6">
            <w:rPr>
              <w:rFonts w:ascii="Times New Roman" w:eastAsia="Times New Roman" w:hAnsi="Times New Roman" w:cs="Times New Roman"/>
              <w:color w:val="00B050"/>
              <w:sz w:val="24"/>
              <w:szCs w:val="20"/>
            </w:rPr>
            <w:t>dpm.ozalec@gmail.com</w:t>
          </w:r>
        </w:p>
      </w:tc>
    </w:tr>
  </w:tbl>
  <w:p w:rsidR="00517B10" w:rsidRPr="000D3BC6" w:rsidRDefault="00882C8C" w:rsidP="00517B10">
    <w:pPr>
      <w:pStyle w:val="Default"/>
      <w:rPr>
        <w:rFonts w:asciiTheme="minorHAnsi" w:hAnsiTheme="minorHAnsi" w:cstheme="minorBidi"/>
        <w:color w:val="auto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80556"/>
    <w:multiLevelType w:val="hybridMultilevel"/>
    <w:tmpl w:val="B37AD89A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11678FA"/>
    <w:multiLevelType w:val="hybridMultilevel"/>
    <w:tmpl w:val="E8780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C424A"/>
    <w:multiLevelType w:val="hybridMultilevel"/>
    <w:tmpl w:val="8D6CF982"/>
    <w:lvl w:ilvl="0" w:tplc="9D2085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C6"/>
    <w:rsid w:val="00070FF3"/>
    <w:rsid w:val="0007748C"/>
    <w:rsid w:val="00094C5F"/>
    <w:rsid w:val="000D3BC6"/>
    <w:rsid w:val="000E24E1"/>
    <w:rsid w:val="00132839"/>
    <w:rsid w:val="001702BD"/>
    <w:rsid w:val="00241FB6"/>
    <w:rsid w:val="002B1A98"/>
    <w:rsid w:val="002B6C94"/>
    <w:rsid w:val="002D604E"/>
    <w:rsid w:val="00332C0D"/>
    <w:rsid w:val="00360192"/>
    <w:rsid w:val="003E691C"/>
    <w:rsid w:val="004D2CC6"/>
    <w:rsid w:val="00522B76"/>
    <w:rsid w:val="005C25F1"/>
    <w:rsid w:val="00600CD1"/>
    <w:rsid w:val="006939E5"/>
    <w:rsid w:val="006B3E18"/>
    <w:rsid w:val="00791A9B"/>
    <w:rsid w:val="008222BB"/>
    <w:rsid w:val="00833A24"/>
    <w:rsid w:val="00882C8C"/>
    <w:rsid w:val="008C76CF"/>
    <w:rsid w:val="008D2041"/>
    <w:rsid w:val="008D6CF7"/>
    <w:rsid w:val="009C1DBE"/>
    <w:rsid w:val="00A17439"/>
    <w:rsid w:val="00A21424"/>
    <w:rsid w:val="00A2678C"/>
    <w:rsid w:val="00A73B6D"/>
    <w:rsid w:val="00B61674"/>
    <w:rsid w:val="00BD2611"/>
    <w:rsid w:val="00BF1F67"/>
    <w:rsid w:val="00C0603D"/>
    <w:rsid w:val="00D93903"/>
    <w:rsid w:val="00F11E05"/>
    <w:rsid w:val="00F6214C"/>
    <w:rsid w:val="00F623E5"/>
    <w:rsid w:val="00FC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E985"/>
  <w15:docId w15:val="{6CB9929B-B17C-40DA-8B9D-1C93099C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B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C6"/>
  </w:style>
  <w:style w:type="paragraph" w:styleId="BalloonText">
    <w:name w:val="Balloon Text"/>
    <w:basedOn w:val="Normal"/>
    <w:link w:val="BalloonTextChar"/>
    <w:uiPriority w:val="99"/>
    <w:semiHidden/>
    <w:unhideWhenUsed/>
    <w:rsid w:val="000D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3B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C6"/>
  </w:style>
  <w:style w:type="paragraph" w:styleId="ListParagraph">
    <w:name w:val="List Paragraph"/>
    <w:basedOn w:val="Normal"/>
    <w:uiPriority w:val="34"/>
    <w:qFormat/>
    <w:rsid w:val="008222B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4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20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Vasle</dc:creator>
  <cp:lastModifiedBy>Teja</cp:lastModifiedBy>
  <cp:revision>2</cp:revision>
  <cp:lastPrinted>2016-03-16T12:36:00Z</cp:lastPrinted>
  <dcterms:created xsi:type="dcterms:W3CDTF">2019-04-05T09:55:00Z</dcterms:created>
  <dcterms:modified xsi:type="dcterms:W3CDTF">2019-04-05T09:55:00Z</dcterms:modified>
</cp:coreProperties>
</file>